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8A3942" w:rsidP="008F5763" w:rsidRDefault="00BE1EAF" w14:paraId="6038E49B" w14:textId="3BDEFDD7">
      <w:pPr>
        <w:pStyle w:val="Title"/>
        <w:pBdr>
          <w:bottom w:val="single" w:color="000000" w:sz="4" w:space="0"/>
        </w:pBdr>
        <w:spacing w:after="240"/>
        <w:rPr>
          <w:rFonts w:ascii="Garamond" w:hAnsi="Garamond" w:eastAsia="Garamond" w:cs="Garamond"/>
          <w:color w:val="000000"/>
          <w:sz w:val="40"/>
          <w:szCs w:val="40"/>
          <w:u w:color="000000"/>
        </w:rPr>
      </w:pPr>
      <w:r>
        <w:rPr>
          <w:rFonts w:ascii="Garamond" w:hAnsi="Garamond" w:eastAsia="Garamond" w:cs="Garamond"/>
          <w:noProof/>
          <w:color w:val="000000"/>
          <w:sz w:val="40"/>
          <w:szCs w:val="40"/>
          <w:u w:color="000000"/>
        </w:rPr>
        <w:drawing>
          <wp:anchor distT="91440" distB="91440" distL="91440" distR="91440" simplePos="0" relativeHeight="251659264" behindDoc="0" locked="0" layoutInCell="1" allowOverlap="1" wp14:anchorId="208E2B79" wp14:editId="3EE11635">
            <wp:simplePos x="0" y="0"/>
            <wp:positionH relativeFrom="margin">
              <wp:posOffset>4630420</wp:posOffset>
            </wp:positionH>
            <wp:positionV relativeFrom="page">
              <wp:posOffset>328295</wp:posOffset>
            </wp:positionV>
            <wp:extent cx="1850390" cy="690245"/>
            <wp:effectExtent l="0" t="0" r="381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EVERYTHING small.jp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0390" cy="6902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E810C9">
        <w:rPr>
          <w:rFonts w:ascii="Garamond" w:hAnsi="Garamond"/>
          <w:color w:val="000000"/>
          <w:sz w:val="40"/>
          <w:szCs w:val="40"/>
          <w:u w:color="000000"/>
        </w:rPr>
        <w:t>Job Description</w:t>
      </w:r>
      <w:r w:rsidR="00F27F47">
        <w:rPr>
          <w:rFonts w:ascii="Garamond" w:hAnsi="Garamond"/>
          <w:color w:val="000000"/>
          <w:sz w:val="40"/>
          <w:szCs w:val="40"/>
          <w:u w:color="000000"/>
        </w:rPr>
        <w:t>:</w:t>
      </w:r>
      <w:r w:rsidR="002B43F2">
        <w:rPr>
          <w:rFonts w:ascii="Garamond" w:hAnsi="Garamond"/>
          <w:color w:val="000000"/>
          <w:sz w:val="40"/>
          <w:szCs w:val="40"/>
          <w:u w:color="000000"/>
        </w:rPr>
        <w:t xml:space="preserve"> </w:t>
      </w:r>
      <w:r w:rsidR="00DE11E1">
        <w:rPr>
          <w:rFonts w:ascii="Garamond" w:hAnsi="Garamond"/>
          <w:color w:val="000000"/>
          <w:sz w:val="40"/>
          <w:szCs w:val="40"/>
          <w:u w:color="000000"/>
        </w:rPr>
        <w:t>Special Education Teacher</w:t>
      </w:r>
      <w:r w:rsidR="003C6F09">
        <w:rPr>
          <w:rFonts w:ascii="Garamond" w:hAnsi="Garamond"/>
          <w:color w:val="000000"/>
          <w:sz w:val="40"/>
          <w:szCs w:val="40"/>
          <w:u w:color="000000"/>
        </w:rPr>
        <w:t xml:space="preserve"> </w:t>
      </w:r>
      <w:r w:rsidR="00454235">
        <w:rPr>
          <w:rFonts w:ascii="Garamond" w:hAnsi="Garamond"/>
          <w:color w:val="000000"/>
          <w:sz w:val="40"/>
          <w:szCs w:val="40"/>
          <w:u w:color="000000"/>
        </w:rPr>
        <w:t xml:space="preserve"> </w:t>
      </w:r>
      <w:r w:rsidR="00986683">
        <w:rPr>
          <w:rFonts w:ascii="Garamond" w:hAnsi="Garamond"/>
          <w:color w:val="000000"/>
          <w:sz w:val="40"/>
          <w:szCs w:val="40"/>
          <w:u w:color="000000"/>
        </w:rPr>
        <w:t xml:space="preserve"> </w:t>
      </w:r>
      <w:r w:rsidR="002B43F2">
        <w:rPr>
          <w:rFonts w:ascii="Garamond" w:hAnsi="Garamond"/>
          <w:color w:val="000000"/>
          <w:sz w:val="40"/>
          <w:szCs w:val="40"/>
          <w:u w:color="000000"/>
        </w:rPr>
        <w:t xml:space="preserve"> </w:t>
      </w:r>
    </w:p>
    <w:p w:rsidRPr="002574A5" w:rsidR="008F5763" w:rsidP="00986683" w:rsidRDefault="008F5763" w14:paraId="41D49468" w14:textId="086E2350">
      <w:pPr>
        <w:pStyle w:val="Heading3rdlevel"/>
        <w:spacing w:before="0" w:after="0" w:line="276" w:lineRule="auto"/>
        <w:rPr>
          <w:rFonts w:ascii="Garamond" w:hAnsi="Garamond" w:eastAsia="Garamond" w:cs="Garamond"/>
          <w:b w:val="0"/>
          <w:bCs w:val="0"/>
          <w:sz w:val="22"/>
          <w:szCs w:val="22"/>
        </w:rPr>
      </w:pPr>
      <w:r w:rsidRPr="002574A5">
        <w:rPr>
          <w:rFonts w:ascii="Garamond" w:hAnsi="Garamond"/>
          <w:bCs w:val="0"/>
          <w:sz w:val="22"/>
          <w:szCs w:val="22"/>
        </w:rPr>
        <w:t>About Ekisa ::</w:t>
      </w:r>
      <w:r w:rsidRPr="002574A5">
        <w:rPr>
          <w:rFonts w:ascii="Garamond" w:hAnsi="Garamond"/>
          <w:b w:val="0"/>
          <w:bCs w:val="0"/>
          <w:sz w:val="22"/>
          <w:szCs w:val="22"/>
        </w:rPr>
        <w:t xml:space="preserve"> </w:t>
      </w:r>
      <w:proofErr w:type="spellStart"/>
      <w:r w:rsidRPr="002574A5">
        <w:rPr>
          <w:rFonts w:ascii="Garamond" w:hAnsi="Garamond"/>
          <w:b w:val="0"/>
          <w:bCs w:val="0"/>
          <w:sz w:val="22"/>
          <w:szCs w:val="22"/>
        </w:rPr>
        <w:t>Ekisa</w:t>
      </w:r>
      <w:proofErr w:type="spellEnd"/>
      <w:r w:rsidRPr="002574A5">
        <w:rPr>
          <w:rFonts w:ascii="Garamond" w:hAnsi="Garamond"/>
          <w:b w:val="0"/>
          <w:bCs w:val="0"/>
          <w:sz w:val="22"/>
          <w:szCs w:val="22"/>
        </w:rPr>
        <w:t xml:space="preserve"> is a Christian ministry and</w:t>
      </w:r>
      <w:r w:rsidRPr="002574A5" w:rsidR="00560EE0">
        <w:rPr>
          <w:rFonts w:ascii="Garamond" w:hAnsi="Garamond"/>
          <w:b w:val="0"/>
          <w:bCs w:val="0"/>
          <w:sz w:val="22"/>
          <w:szCs w:val="22"/>
        </w:rPr>
        <w:t xml:space="preserve"> a U.S.</w:t>
      </w:r>
      <w:r w:rsidRPr="002574A5">
        <w:rPr>
          <w:rFonts w:ascii="Garamond" w:hAnsi="Garamond"/>
          <w:b w:val="0"/>
          <w:bCs w:val="0"/>
          <w:sz w:val="22"/>
          <w:szCs w:val="22"/>
        </w:rPr>
        <w:t xml:space="preserve"> registered 501c3 working in Jinja, Uganda with children having special needs and disabilities.</w:t>
      </w:r>
    </w:p>
    <w:p w:rsidR="00986683" w:rsidP="0004705D" w:rsidRDefault="00986683" w14:paraId="01672C8B" w14:textId="77777777">
      <w:pPr>
        <w:spacing w:line="276" w:lineRule="auto"/>
        <w:rPr>
          <w:rFonts w:ascii="Garamond" w:hAnsi="Garamond"/>
          <w:b/>
          <w:bCs/>
          <w:sz w:val="22"/>
          <w:szCs w:val="22"/>
        </w:rPr>
      </w:pPr>
    </w:p>
    <w:p w:rsidRPr="00916B4F" w:rsidR="00DE11E1" w:rsidP="00DE11E1" w:rsidRDefault="002B43F2" w14:paraId="108D4CC3" w14:textId="58A4589D">
      <w:pPr>
        <w:rPr>
          <w:rFonts w:ascii="Garamond" w:hAnsi="Garamond" w:cs="Calibri"/>
          <w:sz w:val="22"/>
          <w:szCs w:val="22"/>
        </w:rPr>
      </w:pPr>
      <w:r w:rsidRPr="002574A5">
        <w:rPr>
          <w:rFonts w:ascii="Garamond" w:hAnsi="Garamond"/>
          <w:b/>
          <w:bCs/>
          <w:sz w:val="22"/>
          <w:szCs w:val="22"/>
        </w:rPr>
        <w:t xml:space="preserve">Primary purpose and function :: </w:t>
      </w:r>
      <w:r w:rsidRPr="001F09DF" w:rsidR="001F09DF">
        <w:rPr>
          <w:rFonts w:ascii="Garamond" w:hAnsi="Garamond"/>
          <w:bCs/>
          <w:sz w:val="22"/>
          <w:szCs w:val="22"/>
        </w:rPr>
        <w:t xml:space="preserve">This teaching position will be primarily based in our classroom for children who are on the autistic spectrum. </w:t>
      </w:r>
      <w:r w:rsidRPr="001F09DF" w:rsidR="00DE11E1">
        <w:rPr>
          <w:rFonts w:ascii="Garamond" w:hAnsi="Garamond" w:cs="Calibri"/>
          <w:sz w:val="22"/>
          <w:szCs w:val="22"/>
        </w:rPr>
        <w:t xml:space="preserve">The </w:t>
      </w:r>
      <w:r w:rsidR="00DE11E1">
        <w:rPr>
          <w:rFonts w:ascii="Garamond" w:hAnsi="Garamond" w:cs="Calibri"/>
          <w:sz w:val="22"/>
          <w:szCs w:val="22"/>
        </w:rPr>
        <w:t>main purpose of</w:t>
      </w:r>
      <w:r w:rsidR="00D65D1C">
        <w:rPr>
          <w:rFonts w:ascii="Garamond" w:hAnsi="Garamond" w:cs="Calibri"/>
          <w:sz w:val="22"/>
          <w:szCs w:val="22"/>
        </w:rPr>
        <w:t xml:space="preserve"> this</w:t>
      </w:r>
      <w:r w:rsidR="00DE11E1">
        <w:rPr>
          <w:rFonts w:ascii="Garamond" w:hAnsi="Garamond" w:cs="Calibri"/>
          <w:sz w:val="22"/>
          <w:szCs w:val="22"/>
        </w:rPr>
        <w:t xml:space="preserve"> role </w:t>
      </w:r>
      <w:r w:rsidRPr="00916B4F" w:rsidR="00DE11E1">
        <w:rPr>
          <w:rFonts w:ascii="Garamond" w:hAnsi="Garamond" w:cs="Calibri"/>
          <w:sz w:val="22"/>
          <w:szCs w:val="22"/>
        </w:rPr>
        <w:t xml:space="preserve">is to </w:t>
      </w:r>
      <w:r w:rsidR="00DE11E1">
        <w:rPr>
          <w:rFonts w:ascii="Garamond" w:hAnsi="Garamond" w:cs="Calibri"/>
          <w:sz w:val="22"/>
          <w:szCs w:val="22"/>
        </w:rPr>
        <w:t>help the children at Ekisa and those in the community care program develop skills that will help them learn a</w:t>
      </w:r>
      <w:r w:rsidR="00D65D1C">
        <w:rPr>
          <w:rFonts w:ascii="Garamond" w:hAnsi="Garamond" w:cs="Calibri"/>
          <w:sz w:val="22"/>
          <w:szCs w:val="22"/>
        </w:rPr>
        <w:t>s well as</w:t>
      </w:r>
      <w:r w:rsidR="00DE11E1">
        <w:rPr>
          <w:rFonts w:ascii="Garamond" w:hAnsi="Garamond" w:cs="Calibri"/>
          <w:sz w:val="22"/>
          <w:szCs w:val="22"/>
        </w:rPr>
        <w:t xml:space="preserve"> develop skills that will help them become more independent. This will be done through planning lessons which are differentiated to children's ability levels and meet the targets of their IEP</w:t>
      </w:r>
      <w:r w:rsidR="00CC3842">
        <w:rPr>
          <w:rFonts w:ascii="Garamond" w:hAnsi="Garamond" w:cs="Calibri"/>
          <w:sz w:val="22"/>
          <w:szCs w:val="22"/>
        </w:rPr>
        <w:t>.</w:t>
      </w:r>
    </w:p>
    <w:p w:rsidRPr="002574A5" w:rsidR="0004705D" w:rsidP="000A361A" w:rsidRDefault="0004705D" w14:paraId="6A0E39A5" w14:textId="356C2327">
      <w:pPr>
        <w:rPr>
          <w:rFonts w:ascii="Garamond" w:hAnsi="Garamond" w:cs="Calibri"/>
          <w:sz w:val="22"/>
          <w:szCs w:val="22"/>
        </w:rPr>
      </w:pPr>
    </w:p>
    <w:p w:rsidRPr="002574A5" w:rsidR="008F5763" w:rsidP="00DD6E23" w:rsidRDefault="008F5763" w14:paraId="10637547" w14:textId="6C99F9BA">
      <w:pPr>
        <w:pStyle w:val="Body"/>
        <w:rPr>
          <w:rFonts w:ascii="Garamond" w:hAnsi="Garamond" w:eastAsia="Garamond" w:cs="Garamond"/>
          <w:sz w:val="22"/>
          <w:szCs w:val="22"/>
        </w:rPr>
      </w:pPr>
    </w:p>
    <w:p w:rsidRPr="002574A5" w:rsidR="008A3942" w:rsidP="00DD6E23" w:rsidRDefault="00E810C9" w14:paraId="7F469BE2" w14:textId="783E364A">
      <w:pPr>
        <w:pStyle w:val="Heading3rdlevel"/>
        <w:spacing w:before="0" w:after="0" w:line="276" w:lineRule="auto"/>
        <w:rPr>
          <w:rFonts w:ascii="Garamond" w:hAnsi="Garamond" w:eastAsia="Garamond" w:cs="Garamond"/>
          <w:b w:val="0"/>
          <w:bCs w:val="0"/>
          <w:sz w:val="22"/>
          <w:szCs w:val="22"/>
        </w:rPr>
      </w:pPr>
      <w:r w:rsidRPr="002574A5">
        <w:rPr>
          <w:rFonts w:ascii="Garamond" w:hAnsi="Garamond"/>
          <w:sz w:val="22"/>
          <w:szCs w:val="22"/>
        </w:rPr>
        <w:t xml:space="preserve">Reports to :: </w:t>
      </w:r>
      <w:r w:rsidR="00312F54">
        <w:rPr>
          <w:rFonts w:ascii="Garamond" w:hAnsi="Garamond"/>
          <w:b w:val="0"/>
          <w:bCs w:val="0"/>
          <w:sz w:val="22"/>
          <w:szCs w:val="22"/>
        </w:rPr>
        <w:t>Child Development Director</w:t>
      </w:r>
      <w:r w:rsidRPr="002574A5" w:rsidR="00F27F47">
        <w:rPr>
          <w:rFonts w:ascii="Garamond" w:hAnsi="Garamond" w:eastAsia="Garamond" w:cs="Garamond"/>
          <w:b w:val="0"/>
          <w:bCs w:val="0"/>
          <w:sz w:val="22"/>
          <w:szCs w:val="22"/>
        </w:rPr>
        <w:tab/>
      </w:r>
      <w:r w:rsidR="008F7243">
        <w:rPr>
          <w:rFonts w:ascii="Garamond" w:hAnsi="Garamond" w:eastAsia="Garamond" w:cs="Garamond"/>
          <w:b w:val="0"/>
          <w:bCs w:val="0"/>
          <w:sz w:val="22"/>
          <w:szCs w:val="22"/>
        </w:rPr>
        <w:tab/>
      </w:r>
      <w:r w:rsidRPr="002574A5">
        <w:rPr>
          <w:rFonts w:ascii="Garamond" w:hAnsi="Garamond"/>
          <w:sz w:val="22"/>
          <w:szCs w:val="22"/>
        </w:rPr>
        <w:t>Classification of personnel ::</w:t>
      </w:r>
      <w:r w:rsidRPr="002574A5">
        <w:rPr>
          <w:rFonts w:ascii="Garamond" w:hAnsi="Garamond"/>
          <w:b w:val="0"/>
          <w:bCs w:val="0"/>
          <w:sz w:val="22"/>
          <w:szCs w:val="22"/>
        </w:rPr>
        <w:t xml:space="preserve"> Full-time</w:t>
      </w:r>
    </w:p>
    <w:p w:rsidRPr="002574A5" w:rsidR="008A3942" w:rsidRDefault="008F5763" w14:paraId="51B24377" w14:textId="39351525">
      <w:pPr>
        <w:pStyle w:val="Body"/>
        <w:widowControl/>
        <w:suppressAutoHyphens w:val="0"/>
        <w:spacing w:line="276" w:lineRule="auto"/>
        <w:rPr>
          <w:rFonts w:ascii="Garamond" w:hAnsi="Garamond" w:eastAsia="Garamond" w:cs="Garamond"/>
          <w:sz w:val="22"/>
          <w:szCs w:val="22"/>
        </w:rPr>
      </w:pPr>
      <w:r w:rsidRPr="002574A5">
        <w:rPr>
          <w:rFonts w:ascii="Garamond" w:hAnsi="Garamond" w:eastAsia="Garamond" w:cs="Garamond"/>
          <w:sz w:val="22"/>
          <w:szCs w:val="22"/>
        </w:rPr>
        <w:t>____________________________________________________________________________</w:t>
      </w:r>
    </w:p>
    <w:p w:rsidRPr="00F14713" w:rsidR="00BE1EAF" w:rsidP="0070450F" w:rsidRDefault="00BE1EAF" w14:paraId="022D3A6C" w14:textId="77777777">
      <w:pPr>
        <w:pStyle w:val="Heading3rdlevel"/>
        <w:spacing w:before="0" w:after="120"/>
        <w:rPr>
          <w:rFonts w:ascii="Garamond" w:hAnsi="Garamond"/>
          <w:sz w:val="22"/>
          <w:szCs w:val="22"/>
        </w:rPr>
      </w:pPr>
    </w:p>
    <w:p w:rsidRPr="00F14713" w:rsidR="008A3942" w:rsidP="0070450F" w:rsidRDefault="00E810C9" w14:paraId="3ED312CF" w14:textId="43A2781D">
      <w:pPr>
        <w:pStyle w:val="Heading3rdlevel"/>
        <w:spacing w:before="0" w:after="120"/>
        <w:rPr>
          <w:rFonts w:ascii="Garamond" w:hAnsi="Garamond" w:eastAsia="Garamond" w:cs="Garamond"/>
          <w:sz w:val="22"/>
          <w:szCs w:val="22"/>
        </w:rPr>
      </w:pPr>
      <w:r w:rsidRPr="00F14713">
        <w:rPr>
          <w:rFonts w:ascii="Garamond" w:hAnsi="Garamond"/>
          <w:sz w:val="22"/>
          <w:szCs w:val="22"/>
        </w:rPr>
        <w:t xml:space="preserve">Duties and </w:t>
      </w:r>
      <w:r w:rsidR="00D65D1C">
        <w:rPr>
          <w:rFonts w:ascii="Garamond" w:hAnsi="Garamond"/>
          <w:sz w:val="22"/>
          <w:szCs w:val="22"/>
        </w:rPr>
        <w:t>R</w:t>
      </w:r>
      <w:r w:rsidRPr="00F14713">
        <w:rPr>
          <w:rFonts w:ascii="Garamond" w:hAnsi="Garamond"/>
          <w:sz w:val="22"/>
          <w:szCs w:val="22"/>
        </w:rPr>
        <w:t>e</w:t>
      </w:r>
      <w:r w:rsidRPr="00F14713" w:rsidR="00EF448A">
        <w:rPr>
          <w:rFonts w:ascii="Garamond" w:hAnsi="Garamond"/>
          <w:sz w:val="22"/>
          <w:szCs w:val="22"/>
        </w:rPr>
        <w:t>sponsibilities</w:t>
      </w:r>
      <w:r w:rsidRPr="00F14713" w:rsidR="0054498D">
        <w:rPr>
          <w:rFonts w:ascii="Garamond" w:hAnsi="Garamond"/>
          <w:sz w:val="22"/>
          <w:szCs w:val="22"/>
        </w:rPr>
        <w:t xml:space="preserve"> </w:t>
      </w:r>
      <w:r w:rsidRPr="00F14713">
        <w:rPr>
          <w:rFonts w:ascii="Garamond" w:hAnsi="Garamond"/>
          <w:sz w:val="22"/>
          <w:szCs w:val="22"/>
        </w:rPr>
        <w:t>::</w:t>
      </w:r>
    </w:p>
    <w:p w:rsidR="00DE11E1" w:rsidP="00DE11E1" w:rsidRDefault="00DE11E1" w14:paraId="60E648D8" w14:textId="3DAE0B29">
      <w:pPr>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rPr>
          <w:rFonts w:ascii="Garamond" w:hAnsi="Garamond" w:cs="Calibri"/>
          <w:sz w:val="22"/>
          <w:szCs w:val="22"/>
        </w:rPr>
      </w:pPr>
      <w:r>
        <w:rPr>
          <w:rFonts w:ascii="Garamond" w:hAnsi="Garamond" w:cs="Calibri"/>
          <w:sz w:val="22"/>
          <w:szCs w:val="22"/>
        </w:rPr>
        <w:t xml:space="preserve">Assist in or write </w:t>
      </w:r>
      <w:r w:rsidR="00D65D1C">
        <w:rPr>
          <w:rFonts w:ascii="Garamond" w:hAnsi="Garamond" w:cs="Calibri"/>
          <w:sz w:val="22"/>
          <w:szCs w:val="22"/>
        </w:rPr>
        <w:t>I</w:t>
      </w:r>
      <w:r>
        <w:rPr>
          <w:rFonts w:ascii="Garamond" w:hAnsi="Garamond" w:cs="Calibri"/>
          <w:sz w:val="22"/>
          <w:szCs w:val="22"/>
        </w:rPr>
        <w:t xml:space="preserve">ndividual Education </w:t>
      </w:r>
      <w:r w:rsidR="00D65D1C">
        <w:rPr>
          <w:rFonts w:ascii="Garamond" w:hAnsi="Garamond" w:cs="Calibri"/>
          <w:sz w:val="22"/>
          <w:szCs w:val="22"/>
        </w:rPr>
        <w:t>P</w:t>
      </w:r>
      <w:r>
        <w:rPr>
          <w:rFonts w:ascii="Garamond" w:hAnsi="Garamond" w:cs="Calibri"/>
          <w:sz w:val="22"/>
          <w:szCs w:val="22"/>
        </w:rPr>
        <w:t>lans (IEP) and regularly evaluate children</w:t>
      </w:r>
    </w:p>
    <w:p w:rsidR="00DE11E1" w:rsidP="00DE11E1" w:rsidRDefault="006825A6" w14:paraId="7D855EBB" w14:textId="131A90FA">
      <w:pPr>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rPr>
          <w:rFonts w:ascii="Garamond" w:hAnsi="Garamond" w:cs="Calibri"/>
          <w:sz w:val="22"/>
          <w:szCs w:val="22"/>
        </w:rPr>
      </w:pPr>
      <w:r>
        <w:rPr>
          <w:rFonts w:ascii="Garamond" w:hAnsi="Garamond" w:cs="Calibri"/>
          <w:sz w:val="22"/>
          <w:szCs w:val="22"/>
        </w:rPr>
        <w:t>P</w:t>
      </w:r>
      <w:r w:rsidR="00DE11E1">
        <w:rPr>
          <w:rFonts w:ascii="Garamond" w:hAnsi="Garamond" w:cs="Calibri"/>
          <w:sz w:val="22"/>
          <w:szCs w:val="22"/>
        </w:rPr>
        <w:t>lan and teach lessons that are focused on meeting the goals of each child's IEP</w:t>
      </w:r>
      <w:r w:rsidR="00CC3842">
        <w:rPr>
          <w:rFonts w:ascii="Garamond" w:hAnsi="Garamond" w:cs="Calibri"/>
          <w:sz w:val="22"/>
          <w:szCs w:val="22"/>
        </w:rPr>
        <w:t xml:space="preserve"> through </w:t>
      </w:r>
      <w:r w:rsidR="00DE11E1">
        <w:rPr>
          <w:rFonts w:ascii="Garamond" w:hAnsi="Garamond" w:cs="Calibri"/>
          <w:sz w:val="22"/>
          <w:szCs w:val="22"/>
        </w:rPr>
        <w:t>engaging and interesting</w:t>
      </w:r>
      <w:r w:rsidR="00CC3842">
        <w:rPr>
          <w:rFonts w:ascii="Garamond" w:hAnsi="Garamond" w:cs="Calibri"/>
          <w:sz w:val="22"/>
          <w:szCs w:val="22"/>
        </w:rPr>
        <w:t xml:space="preserve"> educational activities. </w:t>
      </w:r>
    </w:p>
    <w:p w:rsidRPr="00177719" w:rsidR="00DE11E1" w:rsidP="00DE11E1" w:rsidRDefault="006825A6" w14:paraId="00902B17" w14:textId="79B5D2EB">
      <w:pPr>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rPr>
          <w:rFonts w:ascii="Garamond" w:hAnsi="Garamond" w:cs="Calibri"/>
          <w:sz w:val="22"/>
          <w:szCs w:val="22"/>
        </w:rPr>
      </w:pPr>
      <w:r>
        <w:rPr>
          <w:rFonts w:ascii="Garamond" w:hAnsi="Garamond" w:cs="Calibri"/>
          <w:sz w:val="22"/>
          <w:szCs w:val="22"/>
        </w:rPr>
        <w:t>C</w:t>
      </w:r>
      <w:r w:rsidR="00DE11E1">
        <w:rPr>
          <w:rFonts w:ascii="Garamond" w:hAnsi="Garamond" w:cs="Calibri"/>
          <w:sz w:val="22"/>
          <w:szCs w:val="22"/>
        </w:rPr>
        <w:t>reate a learning environment that is safe and welcoming for the children</w:t>
      </w:r>
    </w:p>
    <w:p w:rsidR="00DE11E1" w:rsidP="00DE11E1" w:rsidRDefault="006825A6" w14:paraId="551199C2" w14:textId="1BA2CCEA">
      <w:pPr>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rPr>
          <w:rFonts w:ascii="Garamond" w:hAnsi="Garamond" w:cs="Calibri"/>
          <w:sz w:val="22"/>
          <w:szCs w:val="22"/>
        </w:rPr>
      </w:pPr>
      <w:r>
        <w:rPr>
          <w:rFonts w:ascii="Garamond" w:hAnsi="Garamond" w:cs="Calibri"/>
          <w:sz w:val="22"/>
          <w:szCs w:val="22"/>
        </w:rPr>
        <w:t>M</w:t>
      </w:r>
      <w:r w:rsidR="00DE11E1">
        <w:rPr>
          <w:rFonts w:ascii="Garamond" w:hAnsi="Garamond" w:cs="Calibri"/>
          <w:sz w:val="22"/>
          <w:szCs w:val="22"/>
        </w:rPr>
        <w:t>ake or request any teaching materials that are required, being creative and using resources efficiently</w:t>
      </w:r>
    </w:p>
    <w:p w:rsidR="00DE11E1" w:rsidP="00DE11E1" w:rsidRDefault="006825A6" w14:paraId="35D1CE46" w14:textId="2A6FE1AD">
      <w:pPr>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rPr>
          <w:rFonts w:ascii="Garamond" w:hAnsi="Garamond" w:cs="Calibri"/>
          <w:sz w:val="22"/>
          <w:szCs w:val="22"/>
        </w:rPr>
      </w:pPr>
      <w:r>
        <w:rPr>
          <w:rFonts w:ascii="Garamond" w:hAnsi="Garamond" w:cs="Calibri"/>
          <w:sz w:val="22"/>
          <w:szCs w:val="22"/>
        </w:rPr>
        <w:t>M</w:t>
      </w:r>
      <w:r w:rsidR="00DE11E1">
        <w:rPr>
          <w:rFonts w:ascii="Garamond" w:hAnsi="Garamond" w:cs="Calibri"/>
          <w:sz w:val="22"/>
          <w:szCs w:val="22"/>
        </w:rPr>
        <w:t>aintain equipment, furniture</w:t>
      </w:r>
      <w:r w:rsidR="00D65D1C">
        <w:rPr>
          <w:rFonts w:ascii="Garamond" w:hAnsi="Garamond" w:cs="Calibri"/>
          <w:sz w:val="22"/>
          <w:szCs w:val="22"/>
        </w:rPr>
        <w:t>,</w:t>
      </w:r>
      <w:r w:rsidR="00DE11E1">
        <w:rPr>
          <w:rFonts w:ascii="Garamond" w:hAnsi="Garamond" w:cs="Calibri"/>
          <w:sz w:val="22"/>
          <w:szCs w:val="22"/>
        </w:rPr>
        <w:t xml:space="preserve"> and supplies well by keeping them clean and reporting breakages</w:t>
      </w:r>
    </w:p>
    <w:p w:rsidRPr="00543981" w:rsidR="00DE11E1" w:rsidP="00DE11E1" w:rsidRDefault="00D65D1C" w14:paraId="406C82CD" w14:textId="71C9E986">
      <w:pPr>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rPr>
          <w:rFonts w:ascii="Garamond" w:hAnsi="Garamond" w:cs="Calibri"/>
          <w:sz w:val="22"/>
          <w:szCs w:val="22"/>
        </w:rPr>
      </w:pPr>
      <w:r>
        <w:rPr>
          <w:rFonts w:ascii="Garamond" w:hAnsi="Garamond" w:cs="Calibri"/>
          <w:sz w:val="22"/>
          <w:szCs w:val="22"/>
        </w:rPr>
        <w:t>Respect and m</w:t>
      </w:r>
      <w:r w:rsidRPr="00543981" w:rsidR="00DE11E1">
        <w:rPr>
          <w:rFonts w:ascii="Garamond" w:hAnsi="Garamond" w:cs="Calibri"/>
          <w:sz w:val="22"/>
          <w:szCs w:val="22"/>
        </w:rPr>
        <w:t>aintain</w:t>
      </w:r>
      <w:r w:rsidR="00DE11E1">
        <w:rPr>
          <w:rFonts w:ascii="Garamond" w:hAnsi="Garamond" w:cs="Calibri"/>
          <w:sz w:val="22"/>
          <w:szCs w:val="22"/>
        </w:rPr>
        <w:t xml:space="preserve"> </w:t>
      </w:r>
      <w:r>
        <w:rPr>
          <w:rFonts w:ascii="Garamond" w:hAnsi="Garamond" w:cs="Calibri"/>
          <w:sz w:val="22"/>
          <w:szCs w:val="22"/>
        </w:rPr>
        <w:t>children’s and family’s</w:t>
      </w:r>
      <w:r w:rsidR="00DE11E1">
        <w:rPr>
          <w:rFonts w:ascii="Garamond" w:hAnsi="Garamond" w:cs="Calibri"/>
          <w:sz w:val="22"/>
          <w:szCs w:val="22"/>
        </w:rPr>
        <w:t xml:space="preserve"> confidence</w:t>
      </w:r>
      <w:r>
        <w:rPr>
          <w:rFonts w:ascii="Garamond" w:hAnsi="Garamond" w:cs="Calibri"/>
          <w:sz w:val="22"/>
          <w:szCs w:val="22"/>
        </w:rPr>
        <w:t>/privacy</w:t>
      </w:r>
      <w:r w:rsidR="00DE11E1">
        <w:rPr>
          <w:rFonts w:ascii="Garamond" w:hAnsi="Garamond" w:cs="Calibri"/>
          <w:sz w:val="22"/>
          <w:szCs w:val="22"/>
        </w:rPr>
        <w:t xml:space="preserve"> and protect Ekisa’s</w:t>
      </w:r>
      <w:r w:rsidRPr="00543981" w:rsidR="00DE11E1">
        <w:rPr>
          <w:rFonts w:ascii="Garamond" w:hAnsi="Garamond" w:cs="Calibri"/>
          <w:sz w:val="22"/>
          <w:szCs w:val="22"/>
        </w:rPr>
        <w:t xml:space="preserve"> operations by k</w:t>
      </w:r>
      <w:r w:rsidR="00DE11E1">
        <w:rPr>
          <w:rFonts w:ascii="Garamond" w:hAnsi="Garamond" w:cs="Calibri"/>
          <w:sz w:val="22"/>
          <w:szCs w:val="22"/>
        </w:rPr>
        <w:t>eeping information confidential</w:t>
      </w:r>
    </w:p>
    <w:p w:rsidRPr="00543981" w:rsidR="00DE11E1" w:rsidP="00DE11E1" w:rsidRDefault="00DE11E1" w14:paraId="1DE2C186" w14:textId="642812CC">
      <w:pPr>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rPr>
          <w:rFonts w:ascii="Garamond" w:hAnsi="Garamond" w:cs="Calibri"/>
          <w:sz w:val="22"/>
          <w:szCs w:val="22"/>
        </w:rPr>
      </w:pPr>
      <w:r w:rsidRPr="00543981">
        <w:rPr>
          <w:rFonts w:ascii="Garamond" w:hAnsi="Garamond" w:cs="Calibri"/>
          <w:sz w:val="22"/>
          <w:szCs w:val="22"/>
        </w:rPr>
        <w:t>Maintain</w:t>
      </w:r>
      <w:r w:rsidR="005143C3">
        <w:rPr>
          <w:rFonts w:ascii="Garamond" w:hAnsi="Garamond" w:cs="Calibri"/>
          <w:sz w:val="22"/>
          <w:szCs w:val="22"/>
        </w:rPr>
        <w:t xml:space="preserve"> a</w:t>
      </w:r>
      <w:r w:rsidRPr="00543981">
        <w:rPr>
          <w:rFonts w:ascii="Garamond" w:hAnsi="Garamond" w:cs="Calibri"/>
          <w:sz w:val="22"/>
          <w:szCs w:val="22"/>
        </w:rPr>
        <w:t xml:space="preserve"> safe and clean working environment by complying with pro</w:t>
      </w:r>
      <w:r>
        <w:rPr>
          <w:rFonts w:ascii="Garamond" w:hAnsi="Garamond" w:cs="Calibri"/>
          <w:sz w:val="22"/>
          <w:szCs w:val="22"/>
        </w:rPr>
        <w:t>cedures, rules, and regulations</w:t>
      </w:r>
    </w:p>
    <w:p w:rsidRPr="00916B4F" w:rsidR="00DE11E1" w:rsidP="00DE11E1" w:rsidRDefault="00DE11E1" w14:paraId="35D2776F" w14:textId="55B883B3">
      <w:pPr>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rPr>
          <w:rFonts w:ascii="Garamond" w:hAnsi="Garamond" w:cs="Calibri"/>
          <w:sz w:val="22"/>
          <w:szCs w:val="22"/>
        </w:rPr>
      </w:pPr>
      <w:r w:rsidRPr="00916B4F">
        <w:rPr>
          <w:rFonts w:ascii="Garamond" w:hAnsi="Garamond" w:cs="Calibri"/>
          <w:sz w:val="22"/>
          <w:szCs w:val="22"/>
        </w:rPr>
        <w:t>Ensure the children’s best interest is priority</w:t>
      </w:r>
      <w:r>
        <w:rPr>
          <w:rFonts w:ascii="Garamond" w:hAnsi="Garamond" w:cs="Calibri"/>
          <w:sz w:val="22"/>
          <w:szCs w:val="22"/>
        </w:rPr>
        <w:t xml:space="preserve"> and maintain a child-focused approach</w:t>
      </w:r>
    </w:p>
    <w:p w:rsidR="00DE11E1" w:rsidP="00DE11E1" w:rsidRDefault="00D65D1C" w14:paraId="3E3826E0" w14:textId="0558E2B7">
      <w:pPr>
        <w:pStyle w:val="ListParagraph"/>
        <w:widowControl/>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val="0"/>
        <w:spacing w:after="150"/>
        <w:contextualSpacing/>
        <w:rPr>
          <w:rFonts w:ascii="Garamond" w:hAnsi="Garamond" w:eastAsia="Times New Roman" w:cs="Arial"/>
          <w:kern w:val="0"/>
          <w:sz w:val="22"/>
          <w:szCs w:val="22"/>
        </w:rPr>
      </w:pPr>
      <w:r>
        <w:rPr>
          <w:rFonts w:ascii="Garamond" w:hAnsi="Garamond" w:eastAsia="Times New Roman" w:cs="Arial"/>
          <w:kern w:val="0"/>
          <w:sz w:val="22"/>
          <w:szCs w:val="22"/>
        </w:rPr>
        <w:t>Work with therapists to h</w:t>
      </w:r>
      <w:r w:rsidR="00DE11E1">
        <w:rPr>
          <w:rFonts w:ascii="Garamond" w:hAnsi="Garamond" w:eastAsia="Times New Roman" w:cs="Arial"/>
          <w:kern w:val="0"/>
          <w:sz w:val="22"/>
          <w:szCs w:val="22"/>
        </w:rPr>
        <w:t xml:space="preserve">elp </w:t>
      </w:r>
      <w:r>
        <w:rPr>
          <w:rFonts w:ascii="Garamond" w:hAnsi="Garamond" w:eastAsia="Times New Roman" w:cs="Arial"/>
          <w:kern w:val="0"/>
          <w:sz w:val="22"/>
          <w:szCs w:val="22"/>
        </w:rPr>
        <w:t xml:space="preserve">support </w:t>
      </w:r>
      <w:r w:rsidR="00DE11E1">
        <w:rPr>
          <w:rFonts w:ascii="Garamond" w:hAnsi="Garamond" w:eastAsia="Times New Roman" w:cs="Arial"/>
          <w:kern w:val="0"/>
          <w:sz w:val="22"/>
          <w:szCs w:val="22"/>
        </w:rPr>
        <w:t>child</w:t>
      </w:r>
      <w:r>
        <w:rPr>
          <w:rFonts w:ascii="Garamond" w:hAnsi="Garamond" w:eastAsia="Times New Roman" w:cs="Arial"/>
          <w:kern w:val="0"/>
          <w:sz w:val="22"/>
          <w:szCs w:val="22"/>
        </w:rPr>
        <w:t>ren in</w:t>
      </w:r>
      <w:r w:rsidRPr="00E340EF" w:rsidR="00DE11E1">
        <w:rPr>
          <w:rFonts w:ascii="Garamond" w:hAnsi="Garamond" w:eastAsia="Times New Roman" w:cs="Arial"/>
          <w:kern w:val="0"/>
          <w:sz w:val="22"/>
          <w:szCs w:val="22"/>
        </w:rPr>
        <w:t xml:space="preserve"> </w:t>
      </w:r>
      <w:r w:rsidRPr="00E340EF">
        <w:rPr>
          <w:rFonts w:ascii="Garamond" w:hAnsi="Garamond" w:eastAsia="Times New Roman" w:cs="Arial"/>
          <w:kern w:val="0"/>
          <w:sz w:val="22"/>
          <w:szCs w:val="22"/>
        </w:rPr>
        <w:t>accompli</w:t>
      </w:r>
      <w:r>
        <w:rPr>
          <w:rFonts w:ascii="Garamond" w:hAnsi="Garamond" w:eastAsia="Times New Roman" w:cs="Arial"/>
          <w:kern w:val="0"/>
          <w:sz w:val="22"/>
          <w:szCs w:val="22"/>
        </w:rPr>
        <w:t>shing therapy</w:t>
      </w:r>
      <w:r w:rsidRPr="00E340EF" w:rsidR="00DE11E1">
        <w:rPr>
          <w:rFonts w:ascii="Garamond" w:hAnsi="Garamond" w:eastAsia="Times New Roman" w:cs="Arial"/>
          <w:kern w:val="0"/>
          <w:sz w:val="22"/>
          <w:szCs w:val="22"/>
        </w:rPr>
        <w:t xml:space="preserve"> treatment plan</w:t>
      </w:r>
      <w:r>
        <w:rPr>
          <w:rFonts w:ascii="Garamond" w:hAnsi="Garamond" w:eastAsia="Times New Roman" w:cs="Arial"/>
          <w:kern w:val="0"/>
          <w:sz w:val="22"/>
          <w:szCs w:val="22"/>
        </w:rPr>
        <w:t>s</w:t>
      </w:r>
    </w:p>
    <w:p w:rsidR="005143C3" w:rsidP="00DE11E1" w:rsidRDefault="00D65D1C" w14:paraId="7FD228BC" w14:textId="12E376D5">
      <w:pPr>
        <w:pStyle w:val="ListParagraph"/>
        <w:widowControl/>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val="0"/>
        <w:spacing w:after="150"/>
        <w:contextualSpacing/>
        <w:rPr>
          <w:rFonts w:ascii="Garamond" w:hAnsi="Garamond" w:eastAsia="Times New Roman" w:cs="Arial"/>
          <w:kern w:val="0"/>
          <w:sz w:val="22"/>
          <w:szCs w:val="22"/>
        </w:rPr>
      </w:pPr>
      <w:r>
        <w:rPr>
          <w:rFonts w:ascii="Garamond" w:hAnsi="Garamond" w:eastAsia="Times New Roman" w:cs="Arial"/>
          <w:kern w:val="0"/>
          <w:sz w:val="22"/>
          <w:szCs w:val="22"/>
        </w:rPr>
        <w:t>Collaborate and work</w:t>
      </w:r>
      <w:r w:rsidR="005143C3">
        <w:rPr>
          <w:rFonts w:ascii="Garamond" w:hAnsi="Garamond" w:eastAsia="Times New Roman" w:cs="Arial"/>
          <w:kern w:val="0"/>
          <w:sz w:val="22"/>
          <w:szCs w:val="22"/>
        </w:rPr>
        <w:t xml:space="preserve"> with the team of</w:t>
      </w:r>
      <w:r>
        <w:rPr>
          <w:rFonts w:ascii="Garamond" w:hAnsi="Garamond" w:eastAsia="Times New Roman" w:cs="Arial"/>
          <w:kern w:val="0"/>
          <w:sz w:val="22"/>
          <w:szCs w:val="22"/>
        </w:rPr>
        <w:t xml:space="preserve"> teachers and therapists</w:t>
      </w:r>
      <w:r w:rsidR="005143C3">
        <w:rPr>
          <w:rFonts w:ascii="Garamond" w:hAnsi="Garamond" w:eastAsia="Times New Roman" w:cs="Arial"/>
          <w:kern w:val="0"/>
          <w:sz w:val="22"/>
          <w:szCs w:val="22"/>
        </w:rPr>
        <w:t xml:space="preserve"> in order to best meet the needs of each child</w:t>
      </w:r>
    </w:p>
    <w:p w:rsidR="004B410B" w:rsidP="004B410B" w:rsidRDefault="005143C3" w14:paraId="43A1B5CD" w14:textId="09F44F50">
      <w:pPr>
        <w:pStyle w:val="ListParagraph"/>
        <w:widowControl/>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val="0"/>
        <w:spacing w:after="150"/>
        <w:contextualSpacing/>
        <w:rPr>
          <w:rFonts w:ascii="Garamond" w:hAnsi="Garamond" w:eastAsia="Times New Roman" w:cs="Arial"/>
          <w:kern w:val="0"/>
          <w:sz w:val="22"/>
          <w:szCs w:val="22"/>
        </w:rPr>
      </w:pPr>
      <w:r>
        <w:rPr>
          <w:rFonts w:ascii="Garamond" w:hAnsi="Garamond" w:eastAsia="Times New Roman" w:cs="Arial"/>
          <w:kern w:val="0"/>
          <w:sz w:val="22"/>
          <w:szCs w:val="22"/>
        </w:rPr>
        <w:t>Maintain good working relationships and communication with the teaching and therapy team in order to create a positive and supportive working environment</w:t>
      </w:r>
    </w:p>
    <w:p w:rsidRPr="004B410B" w:rsidR="004B410B" w:rsidP="004B410B" w:rsidRDefault="006825A6" w14:paraId="7C936D20" w14:textId="45E94753">
      <w:pPr>
        <w:pStyle w:val="ListParagraph"/>
        <w:widowControl/>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val="0"/>
        <w:spacing w:after="150"/>
        <w:contextualSpacing/>
        <w:rPr>
          <w:rFonts w:ascii="Garamond" w:hAnsi="Garamond" w:eastAsia="Times New Roman" w:cs="Arial"/>
          <w:kern w:val="0"/>
          <w:sz w:val="22"/>
          <w:szCs w:val="22"/>
        </w:rPr>
      </w:pPr>
      <w:r>
        <w:rPr>
          <w:rFonts w:ascii="Garamond" w:hAnsi="Garamond" w:eastAsia="Times New Roman" w:cs="Arial"/>
          <w:kern w:val="0"/>
          <w:sz w:val="22"/>
          <w:szCs w:val="22"/>
        </w:rPr>
        <w:t>A</w:t>
      </w:r>
      <w:r w:rsidR="004B410B">
        <w:rPr>
          <w:rFonts w:ascii="Garamond" w:hAnsi="Garamond" w:eastAsia="Times New Roman" w:cs="Arial"/>
          <w:kern w:val="0"/>
          <w:sz w:val="22"/>
          <w:szCs w:val="22"/>
        </w:rPr>
        <w:t>ssist with a variety of tasks in order to support the school running in a smooth and high quality manner</w:t>
      </w:r>
    </w:p>
    <w:p w:rsidRPr="00C120BA" w:rsidR="008A3942" w:rsidP="00571571" w:rsidRDefault="008A3942" w14:paraId="17EDB9B8" w14:textId="4E2AFCEA">
      <w:pPr>
        <w:shd w:val="clear" w:color="auto" w:fill="FFFFFF"/>
        <w:tabs>
          <w:tab w:val="left" w:pos="720"/>
        </w:tabs>
        <w:rPr>
          <w:rFonts w:ascii="Garamond" w:hAnsi="Garamond" w:eastAsia="Garamond" w:cs="Garamond"/>
          <w:sz w:val="22"/>
          <w:szCs w:val="22"/>
        </w:rPr>
      </w:pPr>
    </w:p>
    <w:p w:rsidRPr="0095012E" w:rsidR="0095012E" w:rsidP="00571571" w:rsidRDefault="00E810C9" w14:paraId="5858C6C5" w14:textId="66D27110">
      <w:pPr>
        <w:pStyle w:val="Body"/>
        <w:widowControl/>
        <w:shd w:val="clear" w:color="auto" w:fill="FFFFFF"/>
        <w:suppressAutoHyphens w:val="0"/>
        <w:spacing w:after="40"/>
        <w:rPr>
          <w:rFonts w:ascii="Garamond" w:hAnsi="Garamond"/>
          <w:b/>
          <w:bCs/>
          <w:kern w:val="0"/>
          <w:sz w:val="22"/>
          <w:szCs w:val="22"/>
        </w:rPr>
      </w:pPr>
      <w:r w:rsidRPr="00F14713">
        <w:rPr>
          <w:rFonts w:ascii="Garamond" w:hAnsi="Garamond"/>
          <w:b/>
          <w:bCs/>
          <w:kern w:val="0"/>
          <w:sz w:val="22"/>
          <w:szCs w:val="22"/>
        </w:rPr>
        <w:t>Necessary Skills ::</w:t>
      </w:r>
    </w:p>
    <w:p w:rsidR="00DE11E1" w:rsidP="00571571" w:rsidRDefault="005143C3" w14:paraId="0D368EA0" w14:textId="32485485">
      <w:pPr>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rPr>
          <w:rFonts w:ascii="Garamond" w:hAnsi="Garamond" w:cs="Calibri"/>
          <w:sz w:val="22"/>
          <w:szCs w:val="22"/>
        </w:rPr>
      </w:pPr>
      <w:r>
        <w:rPr>
          <w:rFonts w:ascii="Garamond" w:hAnsi="Garamond" w:cs="Calibri"/>
          <w:sz w:val="22"/>
          <w:szCs w:val="22"/>
        </w:rPr>
        <w:t>Ability to create a classroom</w:t>
      </w:r>
      <w:r w:rsidR="00DE11E1">
        <w:rPr>
          <w:rFonts w:ascii="Garamond" w:hAnsi="Garamond" w:cs="Calibri"/>
          <w:sz w:val="22"/>
          <w:szCs w:val="22"/>
        </w:rPr>
        <w:t xml:space="preserve"> curriculum</w:t>
      </w:r>
      <w:r>
        <w:rPr>
          <w:rFonts w:ascii="Garamond" w:hAnsi="Garamond" w:cs="Calibri"/>
          <w:sz w:val="22"/>
          <w:szCs w:val="22"/>
        </w:rPr>
        <w:t xml:space="preserve"> from a broad guideline</w:t>
      </w:r>
      <w:r w:rsidR="00DE11E1">
        <w:rPr>
          <w:rFonts w:ascii="Garamond" w:hAnsi="Garamond" w:cs="Calibri"/>
          <w:sz w:val="22"/>
          <w:szCs w:val="22"/>
        </w:rPr>
        <w:t xml:space="preserve"> an</w:t>
      </w:r>
      <w:r>
        <w:rPr>
          <w:rFonts w:ascii="Garamond" w:hAnsi="Garamond" w:cs="Calibri"/>
          <w:sz w:val="22"/>
          <w:szCs w:val="22"/>
        </w:rPr>
        <w:t>d</w:t>
      </w:r>
      <w:r w:rsidR="00DE11E1">
        <w:rPr>
          <w:rFonts w:ascii="Garamond" w:hAnsi="Garamond" w:cs="Calibri"/>
          <w:sz w:val="22"/>
          <w:szCs w:val="22"/>
        </w:rPr>
        <w:t xml:space="preserve"> adapt</w:t>
      </w:r>
      <w:r>
        <w:rPr>
          <w:rFonts w:ascii="Garamond" w:hAnsi="Garamond" w:cs="Calibri"/>
          <w:sz w:val="22"/>
          <w:szCs w:val="22"/>
        </w:rPr>
        <w:t xml:space="preserve"> it</w:t>
      </w:r>
      <w:r w:rsidR="00DE11E1">
        <w:rPr>
          <w:rFonts w:ascii="Garamond" w:hAnsi="Garamond" w:cs="Calibri"/>
          <w:sz w:val="22"/>
          <w:szCs w:val="22"/>
        </w:rPr>
        <w:t xml:space="preserve"> to meet the needs </w:t>
      </w:r>
      <w:r w:rsidR="00571571">
        <w:rPr>
          <w:rFonts w:ascii="Garamond" w:hAnsi="Garamond" w:cs="Calibri"/>
          <w:sz w:val="22"/>
          <w:szCs w:val="22"/>
        </w:rPr>
        <w:t xml:space="preserve">of children </w:t>
      </w:r>
      <w:r w:rsidR="006825A6">
        <w:rPr>
          <w:rFonts w:ascii="Garamond" w:hAnsi="Garamond" w:cs="Calibri"/>
          <w:sz w:val="22"/>
          <w:szCs w:val="22"/>
        </w:rPr>
        <w:t xml:space="preserve">living </w:t>
      </w:r>
      <w:r w:rsidR="00571571">
        <w:rPr>
          <w:rFonts w:ascii="Garamond" w:hAnsi="Garamond" w:cs="Calibri"/>
          <w:sz w:val="22"/>
          <w:szCs w:val="22"/>
        </w:rPr>
        <w:t>with special needs</w:t>
      </w:r>
      <w:r w:rsidR="006825A6">
        <w:rPr>
          <w:rFonts w:ascii="Garamond" w:hAnsi="Garamond" w:cs="Calibri"/>
          <w:sz w:val="22"/>
          <w:szCs w:val="22"/>
        </w:rPr>
        <w:t xml:space="preserve"> and disabilities </w:t>
      </w:r>
    </w:p>
    <w:p w:rsidRPr="0095012E" w:rsidR="0095012E" w:rsidP="00D252FA" w:rsidRDefault="0095012E" w14:paraId="42FBE6B8" w14:textId="6C1CEBE0">
      <w:pPr>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rPr>
          <w:rFonts w:ascii="Garamond" w:hAnsi="Garamond" w:cs="Calibri"/>
          <w:sz w:val="22"/>
          <w:szCs w:val="22"/>
        </w:rPr>
      </w:pPr>
      <w:r w:rsidRPr="0095012E">
        <w:rPr>
          <w:rFonts w:ascii="Garamond" w:hAnsi="Garamond" w:cs="Calibri"/>
          <w:sz w:val="22"/>
          <w:szCs w:val="22"/>
        </w:rPr>
        <w:t>Ability to manage challenging behaviors</w:t>
      </w:r>
      <w:r>
        <w:rPr>
          <w:rFonts w:ascii="Garamond" w:hAnsi="Garamond" w:cs="Calibri"/>
          <w:sz w:val="22"/>
          <w:szCs w:val="22"/>
        </w:rPr>
        <w:t xml:space="preserve"> and implement a behavior plan.</w:t>
      </w:r>
    </w:p>
    <w:p w:rsidRPr="00916B4F" w:rsidR="00DE11E1" w:rsidP="00571571" w:rsidRDefault="00DE11E1" w14:paraId="010A434E" w14:textId="431DD66F">
      <w:pPr>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rPr>
          <w:rFonts w:ascii="Garamond" w:hAnsi="Garamond" w:cs="Calibri"/>
          <w:sz w:val="22"/>
          <w:szCs w:val="22"/>
        </w:rPr>
      </w:pPr>
      <w:r w:rsidRPr="00916B4F">
        <w:rPr>
          <w:rFonts w:ascii="Garamond" w:hAnsi="Garamond" w:cs="Calibri"/>
          <w:sz w:val="22"/>
          <w:szCs w:val="22"/>
        </w:rPr>
        <w:t>Ability to respond and assist during emergencies</w:t>
      </w:r>
    </w:p>
    <w:p w:rsidRPr="00916B4F" w:rsidR="00DE11E1" w:rsidP="00571571" w:rsidRDefault="00DE11E1" w14:paraId="42EDA84C" w14:textId="66BED095">
      <w:pPr>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rPr>
          <w:rFonts w:ascii="Garamond" w:hAnsi="Garamond" w:eastAsia="Calibri"/>
          <w:b/>
          <w:sz w:val="22"/>
          <w:szCs w:val="22"/>
          <w:u w:val="single"/>
        </w:rPr>
      </w:pPr>
      <w:r w:rsidRPr="00916B4F">
        <w:rPr>
          <w:rFonts w:ascii="Garamond" w:hAnsi="Garamond" w:eastAsia="Calibri"/>
          <w:sz w:val="22"/>
          <w:szCs w:val="22"/>
        </w:rPr>
        <w:t>Creative in providing options and making recommendations to solve issues</w:t>
      </w:r>
    </w:p>
    <w:p w:rsidRPr="00916B4F" w:rsidR="00DE11E1" w:rsidP="00571571" w:rsidRDefault="00DE11E1" w14:paraId="325E3D35" w14:textId="4154E23C">
      <w:pPr>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rPr>
          <w:rFonts w:ascii="Garamond" w:hAnsi="Garamond" w:eastAsia="Calibri"/>
          <w:b/>
          <w:sz w:val="22"/>
          <w:szCs w:val="22"/>
          <w:u w:val="single"/>
        </w:rPr>
      </w:pPr>
      <w:r w:rsidRPr="00916B4F">
        <w:rPr>
          <w:rFonts w:ascii="Garamond" w:hAnsi="Garamond" w:eastAsia="Calibri"/>
          <w:sz w:val="22"/>
          <w:szCs w:val="22"/>
        </w:rPr>
        <w:t>High level of integrity</w:t>
      </w:r>
    </w:p>
    <w:p w:rsidRPr="006825A6" w:rsidR="004B410B" w:rsidP="006825A6" w:rsidRDefault="00DE11E1" w14:paraId="5EB4DADE" w14:textId="036CF2F7">
      <w:pPr>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rPr>
          <w:rFonts w:ascii="Garamond" w:hAnsi="Garamond" w:eastAsia="Calibri"/>
          <w:b/>
          <w:sz w:val="22"/>
          <w:szCs w:val="22"/>
          <w:u w:val="single"/>
        </w:rPr>
      </w:pPr>
      <w:r w:rsidRPr="00916B4F">
        <w:rPr>
          <w:rFonts w:ascii="Garamond" w:hAnsi="Garamond" w:eastAsia="Calibri"/>
          <w:sz w:val="22"/>
          <w:szCs w:val="22"/>
        </w:rPr>
        <w:t>Hardworking, friendly, focused</w:t>
      </w:r>
      <w:r w:rsidR="005143C3">
        <w:rPr>
          <w:rFonts w:ascii="Garamond" w:hAnsi="Garamond" w:eastAsia="Calibri"/>
          <w:sz w:val="22"/>
          <w:szCs w:val="22"/>
        </w:rPr>
        <w:t>,</w:t>
      </w:r>
      <w:r w:rsidR="006825A6">
        <w:rPr>
          <w:rFonts w:ascii="Garamond" w:hAnsi="Garamond" w:eastAsia="Calibri"/>
          <w:sz w:val="22"/>
          <w:szCs w:val="22"/>
        </w:rPr>
        <w:t xml:space="preserve"> flexible, willing to help out as needed, </w:t>
      </w:r>
      <w:r w:rsidRPr="006825A6">
        <w:rPr>
          <w:rFonts w:ascii="Garamond" w:hAnsi="Garamond" w:eastAsia="Calibri"/>
          <w:sz w:val="22"/>
          <w:szCs w:val="22"/>
        </w:rPr>
        <w:t xml:space="preserve">able to work </w:t>
      </w:r>
      <w:r w:rsidRPr="006825A6" w:rsidR="005143C3">
        <w:rPr>
          <w:rFonts w:ascii="Garamond" w:hAnsi="Garamond" w:eastAsia="Calibri"/>
          <w:sz w:val="22"/>
          <w:szCs w:val="22"/>
        </w:rPr>
        <w:t xml:space="preserve">well </w:t>
      </w:r>
      <w:r w:rsidRPr="006825A6">
        <w:rPr>
          <w:rFonts w:ascii="Garamond" w:hAnsi="Garamond" w:eastAsia="Calibri"/>
          <w:sz w:val="22"/>
          <w:szCs w:val="22"/>
        </w:rPr>
        <w:t>as a</w:t>
      </w:r>
      <w:r w:rsidRPr="006825A6" w:rsidR="005143C3">
        <w:rPr>
          <w:rFonts w:ascii="Garamond" w:hAnsi="Garamond" w:eastAsia="Calibri"/>
          <w:sz w:val="22"/>
          <w:szCs w:val="22"/>
        </w:rPr>
        <w:t xml:space="preserve"> member of a diverse</w:t>
      </w:r>
      <w:r w:rsidRPr="006825A6">
        <w:rPr>
          <w:rFonts w:ascii="Garamond" w:hAnsi="Garamond" w:eastAsia="Calibri"/>
          <w:sz w:val="22"/>
          <w:szCs w:val="22"/>
        </w:rPr>
        <w:t xml:space="preserve"> team</w:t>
      </w:r>
      <w:r w:rsidR="006825A6">
        <w:rPr>
          <w:rFonts w:ascii="Garamond" w:hAnsi="Garamond" w:eastAsia="Calibri"/>
          <w:sz w:val="22"/>
          <w:szCs w:val="22"/>
        </w:rPr>
        <w:t xml:space="preserve">…. We look for great team players </w:t>
      </w:r>
    </w:p>
    <w:p w:rsidRPr="00916B4F" w:rsidR="00DE11E1" w:rsidP="00571571" w:rsidRDefault="00DE11E1" w14:paraId="28AA7B32" w14:textId="42C5FFAC">
      <w:pPr>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rPr>
          <w:rFonts w:ascii="Garamond" w:hAnsi="Garamond" w:cs="Calibri"/>
          <w:kern w:val="2"/>
          <w:sz w:val="22"/>
          <w:szCs w:val="22"/>
        </w:rPr>
      </w:pPr>
      <w:r w:rsidRPr="00916B4F">
        <w:rPr>
          <w:rFonts w:ascii="Garamond" w:hAnsi="Garamond" w:cs="Calibri"/>
          <w:sz w:val="22"/>
          <w:szCs w:val="22"/>
        </w:rPr>
        <w:t>Ability to maintain a level of accuracy and confidentiality</w:t>
      </w:r>
    </w:p>
    <w:p w:rsidRPr="00916B4F" w:rsidR="00DE11E1" w:rsidP="00571571" w:rsidRDefault="00DE11E1" w14:paraId="2F44F88B" w14:textId="22A29E44">
      <w:pPr>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rPr>
          <w:rFonts w:ascii="Garamond" w:hAnsi="Garamond" w:cs="Calibri"/>
          <w:sz w:val="22"/>
          <w:szCs w:val="22"/>
        </w:rPr>
      </w:pPr>
      <w:r w:rsidRPr="00916B4F">
        <w:rPr>
          <w:rFonts w:ascii="Garamond" w:hAnsi="Garamond" w:cs="Calibri"/>
          <w:sz w:val="22"/>
          <w:szCs w:val="22"/>
        </w:rPr>
        <w:t>Knowledge of child protection theories and laws</w:t>
      </w:r>
    </w:p>
    <w:p w:rsidR="00C120BA" w:rsidP="00571571" w:rsidRDefault="00C120BA" w14:paraId="2C8BE61E" w14:textId="77777777">
      <w:pPr>
        <w:pStyle w:val="Body"/>
        <w:widowControl/>
        <w:shd w:val="clear" w:color="auto" w:fill="FFFFFF"/>
        <w:suppressAutoHyphens w:val="0"/>
        <w:spacing w:after="40"/>
        <w:rPr>
          <w:rFonts w:ascii="Garamond" w:hAnsi="Garamond"/>
          <w:b/>
          <w:bCs/>
          <w:kern w:val="0"/>
          <w:sz w:val="22"/>
          <w:szCs w:val="22"/>
        </w:rPr>
      </w:pPr>
    </w:p>
    <w:p w:rsidRPr="00C120BA" w:rsidR="00C120BA" w:rsidP="00571571" w:rsidRDefault="00C120BA" w14:paraId="200911D5" w14:textId="0C2DF5F0">
      <w:pPr>
        <w:pStyle w:val="Body"/>
        <w:widowControl/>
        <w:shd w:val="clear" w:color="auto" w:fill="FFFFFF"/>
        <w:suppressAutoHyphens w:val="0"/>
        <w:spacing w:after="40"/>
        <w:rPr>
          <w:rFonts w:ascii="Garamond" w:hAnsi="Garamond" w:eastAsia="Garamond" w:cs="Garamond"/>
          <w:kern w:val="0"/>
          <w:sz w:val="22"/>
          <w:szCs w:val="22"/>
        </w:rPr>
      </w:pPr>
      <w:r>
        <w:rPr>
          <w:rFonts w:ascii="Garamond" w:hAnsi="Garamond"/>
          <w:b/>
          <w:bCs/>
          <w:kern w:val="0"/>
          <w:sz w:val="22"/>
          <w:szCs w:val="22"/>
        </w:rPr>
        <w:t>Requirements</w:t>
      </w:r>
      <w:r w:rsidRPr="00F14713">
        <w:rPr>
          <w:rFonts w:ascii="Garamond" w:hAnsi="Garamond"/>
          <w:b/>
          <w:bCs/>
          <w:kern w:val="0"/>
          <w:sz w:val="22"/>
          <w:szCs w:val="22"/>
        </w:rPr>
        <w:t xml:space="preserve"> ::</w:t>
      </w:r>
    </w:p>
    <w:p w:rsidR="00571571" w:rsidP="00571571" w:rsidRDefault="00571571" w14:paraId="7A7EDC34" w14:textId="128A9D27">
      <w:pPr>
        <w:numPr>
          <w:ilvl w:val="0"/>
          <w:numId w:val="24"/>
        </w:numPr>
        <w:pBdr>
          <w:top w:val="none" w:color="auto" w:sz="0" w:space="0"/>
          <w:left w:val="none" w:color="auto" w:sz="0" w:space="0"/>
          <w:bottom w:val="none" w:color="auto" w:sz="0" w:space="0"/>
          <w:right w:val="none" w:color="auto" w:sz="0" w:space="0"/>
          <w:between w:val="none" w:color="auto" w:sz="0" w:space="0"/>
          <w:bar w:val="none" w:color="auto" w:sz="0"/>
        </w:pBdr>
        <w:rPr>
          <w:rFonts w:ascii="Garamond" w:hAnsi="Garamond" w:cs="Calibri"/>
          <w:sz w:val="22"/>
          <w:szCs w:val="22"/>
        </w:rPr>
      </w:pPr>
      <w:r>
        <w:rPr>
          <w:rFonts w:ascii="Garamond" w:hAnsi="Garamond" w:cs="Calibri"/>
          <w:sz w:val="22"/>
          <w:szCs w:val="22"/>
        </w:rPr>
        <w:t xml:space="preserve">Teaching </w:t>
      </w:r>
      <w:r w:rsidRPr="00916B4F">
        <w:rPr>
          <w:rFonts w:ascii="Garamond" w:hAnsi="Garamond" w:cs="Calibri"/>
          <w:sz w:val="22"/>
          <w:szCs w:val="22"/>
        </w:rPr>
        <w:t>Diploma/Degree or the equivalent qualifications</w:t>
      </w:r>
    </w:p>
    <w:p w:rsidRPr="00916B4F" w:rsidR="0095012E" w:rsidP="00571571" w:rsidRDefault="0095012E" w14:paraId="6ABB9BAF" w14:textId="1DEAFEF4">
      <w:pPr>
        <w:numPr>
          <w:ilvl w:val="0"/>
          <w:numId w:val="24"/>
        </w:numPr>
        <w:pBdr>
          <w:top w:val="none" w:color="auto" w:sz="0" w:space="0"/>
          <w:left w:val="none" w:color="auto" w:sz="0" w:space="0"/>
          <w:bottom w:val="none" w:color="auto" w:sz="0" w:space="0"/>
          <w:right w:val="none" w:color="auto" w:sz="0" w:space="0"/>
          <w:between w:val="none" w:color="auto" w:sz="0" w:space="0"/>
          <w:bar w:val="none" w:color="auto" w:sz="0"/>
        </w:pBdr>
        <w:rPr>
          <w:rFonts w:ascii="Garamond" w:hAnsi="Garamond" w:cs="Calibri"/>
          <w:sz w:val="22"/>
          <w:szCs w:val="22"/>
        </w:rPr>
      </w:pPr>
      <w:r>
        <w:rPr>
          <w:rFonts w:ascii="Garamond" w:hAnsi="Garamond" w:cs="Calibri"/>
          <w:sz w:val="22"/>
          <w:szCs w:val="22"/>
        </w:rPr>
        <w:t xml:space="preserve">Knowledge of applied behavior analysis (desirable: an ability to carry out a functional behavior analysis) </w:t>
      </w:r>
    </w:p>
    <w:p w:rsidR="00C120BA" w:rsidP="00571571" w:rsidRDefault="00C120BA" w14:paraId="3467AC71" w14:textId="269DE61A">
      <w:pPr>
        <w:numPr>
          <w:ilvl w:val="0"/>
          <w:numId w:val="24"/>
        </w:numPr>
        <w:pBdr>
          <w:top w:val="none" w:color="auto" w:sz="0" w:space="0"/>
          <w:left w:val="none" w:color="auto" w:sz="0" w:space="0"/>
          <w:bottom w:val="none" w:color="auto" w:sz="0" w:space="0"/>
          <w:right w:val="none" w:color="auto" w:sz="0" w:space="0"/>
          <w:between w:val="none" w:color="auto" w:sz="0" w:space="0"/>
          <w:bar w:val="none" w:color="auto" w:sz="0"/>
        </w:pBdr>
        <w:rPr>
          <w:rFonts w:ascii="Garamond" w:hAnsi="Garamond" w:cs="Calibri"/>
          <w:sz w:val="22"/>
          <w:szCs w:val="22"/>
        </w:rPr>
      </w:pPr>
      <w:r w:rsidRPr="00916B4F">
        <w:rPr>
          <w:rFonts w:ascii="Garamond" w:hAnsi="Garamond" w:cs="Calibri"/>
          <w:sz w:val="22"/>
          <w:szCs w:val="22"/>
        </w:rPr>
        <w:t>Behav</w:t>
      </w:r>
      <w:r w:rsidR="005143C3">
        <w:rPr>
          <w:rFonts w:ascii="Garamond" w:hAnsi="Garamond" w:cs="Calibri"/>
          <w:sz w:val="22"/>
          <w:szCs w:val="22"/>
        </w:rPr>
        <w:t>ior</w:t>
      </w:r>
      <w:r w:rsidRPr="00916B4F">
        <w:rPr>
          <w:rFonts w:ascii="Garamond" w:hAnsi="Garamond" w:cs="Calibri"/>
          <w:sz w:val="22"/>
          <w:szCs w:val="22"/>
        </w:rPr>
        <w:t xml:space="preserve"> both in professional and private life that is exemplary and aligned with </w:t>
      </w:r>
      <w:r w:rsidRPr="00D603B1">
        <w:rPr>
          <w:rFonts w:ascii="Garamond" w:hAnsi="Garamond" w:cs="Calibri"/>
          <w:sz w:val="22"/>
          <w:szCs w:val="22"/>
        </w:rPr>
        <w:t>Ekisa Ministries</w:t>
      </w:r>
      <w:r>
        <w:rPr>
          <w:rFonts w:ascii="Garamond" w:hAnsi="Garamond" w:cs="Calibri"/>
          <w:sz w:val="22"/>
          <w:szCs w:val="22"/>
        </w:rPr>
        <w:t xml:space="preserve"> code of conduct</w:t>
      </w:r>
    </w:p>
    <w:p w:rsidR="00BE66B8" w:rsidP="00571571" w:rsidRDefault="00BE66B8" w14:paraId="77EF2437" w14:textId="65E21218">
      <w:pPr>
        <w:numPr>
          <w:ilvl w:val="0"/>
          <w:numId w:val="24"/>
        </w:numPr>
        <w:pBdr>
          <w:top w:val="none" w:color="auto" w:sz="0" w:space="0"/>
          <w:left w:val="none" w:color="auto" w:sz="0" w:space="0"/>
          <w:bottom w:val="none" w:color="auto" w:sz="0" w:space="0"/>
          <w:right w:val="none" w:color="auto" w:sz="0" w:space="0"/>
          <w:between w:val="none" w:color="auto" w:sz="0" w:space="0"/>
          <w:bar w:val="none" w:color="auto" w:sz="0"/>
        </w:pBdr>
        <w:rPr>
          <w:rFonts w:ascii="Garamond" w:hAnsi="Garamond" w:cs="Calibri"/>
          <w:sz w:val="22"/>
          <w:szCs w:val="22"/>
        </w:rPr>
      </w:pPr>
      <w:r>
        <w:rPr>
          <w:rFonts w:ascii="Garamond" w:hAnsi="Garamond" w:cs="Calibri"/>
          <w:sz w:val="22"/>
          <w:szCs w:val="22"/>
        </w:rPr>
        <w:t xml:space="preserve">Minimum 1 year commitment </w:t>
      </w:r>
    </w:p>
    <w:p w:rsidR="006825A6" w:rsidP="00571571" w:rsidRDefault="006825A6" w14:paraId="5A40BF38" w14:textId="3DA0BE48">
      <w:pPr>
        <w:numPr>
          <w:ilvl w:val="0"/>
          <w:numId w:val="24"/>
        </w:numPr>
        <w:pBdr>
          <w:top w:val="none" w:color="auto" w:sz="0" w:space="0"/>
          <w:left w:val="none" w:color="auto" w:sz="0" w:space="0"/>
          <w:bottom w:val="none" w:color="auto" w:sz="0" w:space="0"/>
          <w:right w:val="none" w:color="auto" w:sz="0" w:space="0"/>
          <w:between w:val="none" w:color="auto" w:sz="0" w:space="0"/>
          <w:bar w:val="none" w:color="auto" w:sz="0"/>
        </w:pBdr>
        <w:rPr>
          <w:rFonts w:ascii="Garamond" w:hAnsi="Garamond" w:cs="Calibri"/>
          <w:sz w:val="22"/>
          <w:szCs w:val="22"/>
        </w:rPr>
      </w:pPr>
      <w:r>
        <w:rPr>
          <w:rFonts w:ascii="Garamond" w:hAnsi="Garamond" w:cs="Calibri"/>
          <w:sz w:val="22"/>
          <w:szCs w:val="22"/>
        </w:rPr>
        <w:t>Ability to r</w:t>
      </w:r>
      <w:r w:rsidR="00BE66B8">
        <w:rPr>
          <w:rFonts w:ascii="Garamond" w:hAnsi="Garamond" w:cs="Calibri"/>
          <w:sz w:val="22"/>
          <w:szCs w:val="22"/>
        </w:rPr>
        <w:t xml:space="preserve">aise your own financial support </w:t>
      </w:r>
    </w:p>
    <w:p w:rsidR="00F6164C" w:rsidRDefault="00F6164C" w14:paraId="129130D1" w14:textId="066A4D61">
      <w:pPr>
        <w:rPr>
          <w:rFonts w:ascii="Garamond" w:hAnsi="Garamond" w:cs="Calibri"/>
          <w:sz w:val="22"/>
          <w:szCs w:val="22"/>
        </w:rPr>
      </w:pPr>
      <w:r>
        <w:rPr>
          <w:rFonts w:ascii="Garamond" w:hAnsi="Garamond" w:cs="Calibri"/>
          <w:sz w:val="22"/>
          <w:szCs w:val="22"/>
        </w:rPr>
        <w:br w:type="page"/>
      </w:r>
    </w:p>
    <w:p w:rsidR="006825A6" w:rsidP="006825A6" w:rsidRDefault="005D1D82" w14:paraId="52FCE737" w14:textId="60418CBC">
      <w:pPr>
        <w:pStyle w:val="Title"/>
        <w:pBdr>
          <w:bottom w:val="single" w:color="000000" w:sz="4" w:space="0"/>
        </w:pBdr>
        <w:spacing w:after="240"/>
        <w:rPr>
          <w:rFonts w:ascii="Garamond" w:hAnsi="Garamond" w:eastAsia="Garamond" w:cs="Garamond"/>
          <w:color w:val="000000"/>
          <w:sz w:val="40"/>
          <w:szCs w:val="40"/>
          <w:u w:color="000000"/>
        </w:rPr>
      </w:pPr>
      <w:r>
        <w:rPr>
          <w:rFonts w:ascii="Garamond" w:hAnsi="Garamond"/>
          <w:color w:val="000000"/>
          <w:sz w:val="40"/>
          <w:szCs w:val="40"/>
          <w:u w:color="000000"/>
        </w:rPr>
        <w:lastRenderedPageBreak/>
        <w:t>More about Ekisa Academy from one of our teachers</w:t>
      </w:r>
      <w:r w:rsidR="006825A6">
        <w:rPr>
          <w:rFonts w:ascii="Garamond" w:hAnsi="Garamond"/>
          <w:color w:val="000000"/>
          <w:sz w:val="40"/>
          <w:szCs w:val="40"/>
          <w:u w:color="000000"/>
        </w:rPr>
        <w:t xml:space="preserve">    </w:t>
      </w:r>
    </w:p>
    <w:p w:rsidR="006825A6" w:rsidP="006825A6" w:rsidRDefault="006825A6" w14:paraId="23D8E604"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Garamond" w:hAnsi="Garamond" w:cs="Calibri"/>
          <w:sz w:val="22"/>
          <w:szCs w:val="22"/>
        </w:rPr>
      </w:pPr>
    </w:p>
    <w:p w:rsidRPr="00A642A1" w:rsidR="006C6CB8" w:rsidP="15E900F1" w:rsidRDefault="00F6164C" w14:paraId="372727EE" w14:textId="444BBC01">
      <w:pPr>
        <w:pBdr>
          <w:top w:val="none" w:color="auto" w:sz="0" w:space="0"/>
          <w:left w:val="none" w:color="auto" w:sz="0" w:space="0"/>
          <w:bottom w:val="none" w:color="auto" w:sz="0" w:space="0"/>
          <w:right w:val="none" w:color="auto" w:sz="0" w:space="0"/>
          <w:between w:val="none" w:color="auto" w:sz="0" w:space="0"/>
          <w:bar w:val="none" w:color="auto" w:sz="0"/>
        </w:pBdr>
        <w:ind w:firstLine="709"/>
        <w:rPr>
          <w:rFonts w:ascii="Garamond" w:hAnsi="Garamond" w:cs="Calibri"/>
        </w:rPr>
      </w:pPr>
      <w:r w:rsidRPr="15E900F1" w:rsidR="15E900F1">
        <w:rPr>
          <w:rFonts w:ascii="Garamond" w:hAnsi="Garamond" w:cs="Calibri"/>
        </w:rPr>
        <w:t xml:space="preserve">So, you’re thinking of coming to </w:t>
      </w:r>
      <w:proofErr w:type="spellStart"/>
      <w:r w:rsidRPr="15E900F1" w:rsidR="15E900F1">
        <w:rPr>
          <w:rFonts w:ascii="Garamond" w:hAnsi="Garamond" w:cs="Calibri"/>
        </w:rPr>
        <w:t>Ekisa</w:t>
      </w:r>
      <w:proofErr w:type="spellEnd"/>
      <w:r w:rsidRPr="15E900F1" w:rsidR="15E900F1">
        <w:rPr>
          <w:rFonts w:ascii="Garamond" w:hAnsi="Garamond" w:cs="Calibri"/>
        </w:rPr>
        <w:t xml:space="preserve"> as a volunteer teacher? Wondering what a typical day might </w:t>
      </w:r>
      <w:r w:rsidRPr="15E900F1" w:rsidR="15E900F1">
        <w:rPr>
          <w:rFonts w:ascii="Garamond" w:hAnsi="Garamond" w:cs="Calibri"/>
        </w:rPr>
        <w:t>be</w:t>
      </w:r>
      <w:r w:rsidRPr="15E900F1" w:rsidR="15E900F1">
        <w:rPr>
          <w:rFonts w:ascii="Garamond" w:hAnsi="Garamond" w:cs="Calibri"/>
        </w:rPr>
        <w:t xml:space="preserve"> like? </w:t>
      </w:r>
      <w:r w:rsidRPr="15E900F1" w:rsidR="15E900F1">
        <w:rPr>
          <w:rFonts w:ascii="Garamond" w:hAnsi="Garamond" w:cs="Calibri"/>
        </w:rPr>
        <w:t>Here’s a quick overview of what teaching here at Ekisa looks like.</w:t>
      </w:r>
    </w:p>
    <w:p w:rsidRPr="00A642A1" w:rsidR="008B273D" w:rsidP="006C6CB8" w:rsidRDefault="008B273D" w14:paraId="14A174A3" w14:textId="1104504F">
      <w:pPr>
        <w:pBdr>
          <w:top w:val="none" w:color="auto" w:sz="0" w:space="0"/>
          <w:left w:val="none" w:color="auto" w:sz="0" w:space="0"/>
          <w:bottom w:val="none" w:color="auto" w:sz="0" w:space="0"/>
          <w:right w:val="none" w:color="auto" w:sz="0" w:space="0"/>
          <w:between w:val="none" w:color="auto" w:sz="0" w:space="0"/>
          <w:bar w:val="none" w:color="auto" w:sz="0"/>
        </w:pBdr>
        <w:ind w:left="360"/>
        <w:rPr>
          <w:rFonts w:ascii="Garamond" w:hAnsi="Garamond" w:cs="Calibri"/>
          <w:szCs w:val="22"/>
        </w:rPr>
      </w:pPr>
    </w:p>
    <w:p w:rsidRPr="00A642A1" w:rsidR="00FA28C4" w:rsidP="15E900F1" w:rsidRDefault="008B273D" w14:paraId="5DC00F34" w14:textId="6CB95B42">
      <w:pPr>
        <w:pBdr>
          <w:top w:val="none" w:color="auto" w:sz="0" w:space="0"/>
          <w:left w:val="none" w:color="auto" w:sz="0" w:space="0"/>
          <w:bottom w:val="none" w:color="auto" w:sz="0" w:space="0"/>
          <w:right w:val="none" w:color="auto" w:sz="0" w:space="0"/>
          <w:between w:val="none" w:color="auto" w:sz="0" w:space="0"/>
          <w:bar w:val="none" w:color="auto" w:sz="0"/>
        </w:pBdr>
        <w:ind w:firstLine="709"/>
        <w:rPr>
          <w:rFonts w:ascii="Garamond" w:hAnsi="Garamond" w:cs="Calibri"/>
        </w:rPr>
      </w:pPr>
      <w:r w:rsidRPr="15E900F1" w:rsidR="15E900F1">
        <w:rPr>
          <w:rFonts w:ascii="Garamond" w:hAnsi="Garamond" w:cs="Calibri"/>
        </w:rPr>
        <w:t xml:space="preserve">At </w:t>
      </w:r>
      <w:proofErr w:type="spellStart"/>
      <w:r w:rsidRPr="15E900F1" w:rsidR="15E900F1">
        <w:rPr>
          <w:rFonts w:ascii="Garamond" w:hAnsi="Garamond" w:cs="Calibri"/>
        </w:rPr>
        <w:t>Ekisa</w:t>
      </w:r>
      <w:proofErr w:type="spellEnd"/>
      <w:r w:rsidRPr="15E900F1" w:rsidR="15E900F1">
        <w:rPr>
          <w:rFonts w:ascii="Garamond" w:hAnsi="Garamond" w:cs="Calibri"/>
        </w:rPr>
        <w:t xml:space="preserve"> Academy we run both a sensory and an academic program for 50 children from ages three to seventeen with a very wide variety of abilities and needs. All of the children living in the </w:t>
      </w:r>
      <w:proofErr w:type="spellStart"/>
      <w:r w:rsidRPr="15E900F1" w:rsidR="15E900F1">
        <w:rPr>
          <w:rFonts w:ascii="Garamond" w:hAnsi="Garamond" w:cs="Calibri"/>
        </w:rPr>
        <w:t>Ekisa</w:t>
      </w:r>
      <w:proofErr w:type="spellEnd"/>
      <w:r w:rsidRPr="15E900F1" w:rsidR="15E900F1">
        <w:rPr>
          <w:rFonts w:ascii="Garamond" w:hAnsi="Garamond" w:cs="Calibri"/>
        </w:rPr>
        <w:t xml:space="preserve"> Residential Program attend school </w:t>
      </w:r>
      <w:r w:rsidRPr="15E900F1" w:rsidR="15E900F1">
        <w:rPr>
          <w:rFonts w:ascii="Garamond" w:hAnsi="Garamond" w:cs="Calibri"/>
        </w:rPr>
        <w:t xml:space="preserve">as well as </w:t>
      </w:r>
      <w:r w:rsidRPr="15E900F1" w:rsidR="15E900F1">
        <w:rPr>
          <w:rFonts w:ascii="Garamond" w:hAnsi="Garamond" w:cs="Calibri"/>
        </w:rPr>
        <w:t>children</w:t>
      </w:r>
      <w:r w:rsidRPr="15E900F1" w:rsidR="15E900F1">
        <w:rPr>
          <w:rFonts w:ascii="Garamond" w:hAnsi="Garamond" w:cs="Calibri"/>
        </w:rPr>
        <w:t xml:space="preserve"> </w:t>
      </w:r>
      <w:r w:rsidRPr="15E900F1" w:rsidR="15E900F1">
        <w:rPr>
          <w:rFonts w:ascii="Garamond" w:hAnsi="Garamond" w:cs="Calibri"/>
        </w:rPr>
        <w:t>from our Community Care Program. The students are split into five classes based on ability level</w:t>
      </w:r>
      <w:r w:rsidRPr="15E900F1" w:rsidR="15E900F1">
        <w:rPr>
          <w:rFonts w:ascii="Garamond" w:hAnsi="Garamond" w:cs="Calibri"/>
        </w:rPr>
        <w:t>,</w:t>
      </w:r>
      <w:r w:rsidRPr="15E900F1" w:rsidR="15E900F1">
        <w:rPr>
          <w:rFonts w:ascii="Garamond" w:hAnsi="Garamond" w:cs="Calibri"/>
        </w:rPr>
        <w:t xml:space="preserve"> </w:t>
      </w:r>
      <w:r w:rsidRPr="15E900F1" w:rsidR="15E900F1">
        <w:rPr>
          <w:rFonts w:ascii="Garamond" w:hAnsi="Garamond" w:cs="Calibri"/>
        </w:rPr>
        <w:t xml:space="preserve">behavioral needs, </w:t>
      </w:r>
      <w:r w:rsidRPr="15E900F1" w:rsidR="15E900F1">
        <w:rPr>
          <w:rFonts w:ascii="Garamond" w:hAnsi="Garamond" w:cs="Calibri"/>
        </w:rPr>
        <w:t xml:space="preserve">and, to some extent, age. </w:t>
      </w:r>
      <w:r w:rsidRPr="15E900F1" w:rsidR="15E900F1">
        <w:rPr>
          <w:rFonts w:ascii="Garamond" w:hAnsi="Garamond" w:cs="Calibri"/>
        </w:rPr>
        <w:t xml:space="preserve">As much as possible, classes are taught by a co-teaching team where we match each expat teacher with a Ugandan teacher in order for teachers to share knowledge and to learn from each other. </w:t>
      </w:r>
      <w:r w:rsidRPr="15E900F1" w:rsidR="15E900F1">
        <w:rPr>
          <w:rFonts w:ascii="Garamond" w:hAnsi="Garamond" w:cs="Calibri"/>
        </w:rPr>
        <w:t xml:space="preserve">Each class </w:t>
      </w:r>
      <w:r w:rsidRPr="15E900F1" w:rsidR="15E900F1">
        <w:rPr>
          <w:rFonts w:ascii="Garamond" w:hAnsi="Garamond" w:cs="Calibri"/>
        </w:rPr>
        <w:t xml:space="preserve">also </w:t>
      </w:r>
      <w:r w:rsidRPr="15E900F1" w:rsidR="15E900F1">
        <w:rPr>
          <w:rFonts w:ascii="Garamond" w:hAnsi="Garamond" w:cs="Calibri"/>
        </w:rPr>
        <w:t>has several teaching assistants to provide extra support for the students and to help keep things running smoothly. Teaching assistants are also responsible for personal care for the students (toileting and feeding) so teachers can focus more on academic instruction.</w:t>
      </w:r>
    </w:p>
    <w:p w:rsidRPr="00A642A1" w:rsidR="00FA28C4" w:rsidP="006C6CB8" w:rsidRDefault="00FA28C4" w14:paraId="1B43A292" w14:textId="77777777">
      <w:pPr>
        <w:pBdr>
          <w:top w:val="none" w:color="auto" w:sz="0" w:space="0"/>
          <w:left w:val="none" w:color="auto" w:sz="0" w:space="0"/>
          <w:bottom w:val="none" w:color="auto" w:sz="0" w:space="0"/>
          <w:right w:val="none" w:color="auto" w:sz="0" w:space="0"/>
          <w:between w:val="none" w:color="auto" w:sz="0" w:space="0"/>
          <w:bar w:val="none" w:color="auto" w:sz="0"/>
        </w:pBdr>
        <w:ind w:left="360"/>
        <w:rPr>
          <w:rFonts w:ascii="Garamond" w:hAnsi="Garamond" w:cs="Calibri"/>
          <w:szCs w:val="22"/>
        </w:rPr>
      </w:pPr>
    </w:p>
    <w:p w:rsidR="2EC186EA" w:rsidP="2EC186EA" w:rsidRDefault="2EC186EA" w14:paraId="5AAA132A" w14:textId="2692154B">
      <w:pPr>
        <w:pStyle w:val="Normal"/>
        <w:ind w:firstLine="709"/>
        <w:rPr>
          <w:rFonts w:ascii="Garamond" w:hAnsi="Garamond" w:cs="Calibri"/>
        </w:rPr>
      </w:pPr>
      <w:r w:rsidRPr="2EC186EA" w:rsidR="2EC186EA">
        <w:rPr>
          <w:rFonts w:ascii="Garamond" w:hAnsi="Garamond" w:cs="Calibri"/>
        </w:rPr>
        <w:t xml:space="preserve">At </w:t>
      </w:r>
      <w:proofErr w:type="spellStart"/>
      <w:r w:rsidRPr="2EC186EA" w:rsidR="2EC186EA">
        <w:rPr>
          <w:rFonts w:ascii="Garamond" w:hAnsi="Garamond" w:cs="Calibri"/>
        </w:rPr>
        <w:t>Ekisa</w:t>
      </w:r>
      <w:proofErr w:type="spellEnd"/>
      <w:r w:rsidRPr="2EC186EA" w:rsidR="2EC186EA">
        <w:rPr>
          <w:rFonts w:ascii="Garamond" w:hAnsi="Garamond" w:cs="Calibri"/>
        </w:rPr>
        <w:t xml:space="preserve"> Academy, we follow the Ugandan school year schedule with the year beginning in February and ending in December. The school year is split into three terms with each term split into 6-week half-terms by a week-long half-term break. We have a three-year rolling curriculum which includes a literacy topic and a combined math and vocational skills topic for each half-term. We have a variety of books available for each topic and most teachers use one book for each week to focus plans around.</w:t>
      </w:r>
      <w:r w:rsidRPr="2EC186EA" w:rsidR="2EC186EA">
        <w:rPr>
          <w:rFonts w:ascii="Garamond" w:hAnsi="Garamond" w:cs="Calibri"/>
        </w:rPr>
        <w:t xml:space="preserve"> Teachers </w:t>
      </w:r>
      <w:r w:rsidRPr="2EC186EA" w:rsidR="2EC186EA">
        <w:rPr>
          <w:rFonts w:ascii="Garamond" w:hAnsi="Garamond" w:cs="Calibri"/>
        </w:rPr>
        <w:t xml:space="preserve">are responsible for planning and implementing activities that suit the needs of </w:t>
      </w:r>
      <w:r w:rsidRPr="2EC186EA" w:rsidR="2EC186EA">
        <w:rPr>
          <w:rFonts w:ascii="Garamond" w:hAnsi="Garamond" w:cs="Calibri"/>
        </w:rPr>
        <w:t xml:space="preserve">their </w:t>
      </w:r>
      <w:r w:rsidRPr="2EC186EA" w:rsidR="2EC186EA">
        <w:rPr>
          <w:rFonts w:ascii="Garamond" w:hAnsi="Garamond" w:cs="Calibri"/>
        </w:rPr>
        <w:t>class around th</w:t>
      </w:r>
      <w:r w:rsidRPr="2EC186EA" w:rsidR="2EC186EA">
        <w:rPr>
          <w:rFonts w:ascii="Garamond" w:hAnsi="Garamond" w:cs="Calibri"/>
        </w:rPr>
        <w:t>ese topics</w:t>
      </w:r>
      <w:r w:rsidRPr="2EC186EA" w:rsidR="2EC186EA">
        <w:rPr>
          <w:rFonts w:ascii="Garamond" w:hAnsi="Garamond" w:cs="Calibri"/>
        </w:rPr>
        <w:t>.</w:t>
      </w:r>
      <w:r w:rsidRPr="2EC186EA" w:rsidR="2EC186EA">
        <w:rPr>
          <w:rFonts w:ascii="Garamond" w:hAnsi="Garamond" w:cs="Calibri"/>
        </w:rPr>
        <w:t xml:space="preserve"> S</w:t>
      </w:r>
      <w:r w:rsidRPr="2EC186EA" w:rsidR="2EC186EA">
        <w:rPr>
          <w:rFonts w:ascii="Garamond" w:hAnsi="Garamond" w:cs="Calibri"/>
        </w:rPr>
        <w:t>ome o</w:t>
      </w:r>
      <w:r w:rsidRPr="2EC186EA" w:rsidR="2EC186EA">
        <w:rPr>
          <w:rFonts w:ascii="Garamond" w:hAnsi="Garamond" w:cs="Calibri"/>
        </w:rPr>
        <w:t>f the o</w:t>
      </w:r>
      <w:r w:rsidRPr="2EC186EA" w:rsidR="2EC186EA">
        <w:rPr>
          <w:rFonts w:ascii="Garamond" w:hAnsi="Garamond" w:cs="Calibri"/>
        </w:rPr>
        <w:t xml:space="preserve">ther areas that the children </w:t>
      </w:r>
      <w:r w:rsidRPr="2EC186EA" w:rsidR="2EC186EA">
        <w:rPr>
          <w:rFonts w:ascii="Garamond" w:hAnsi="Garamond" w:cs="Calibri"/>
        </w:rPr>
        <w:t xml:space="preserve">may </w:t>
      </w:r>
      <w:r w:rsidRPr="2EC186EA" w:rsidR="2EC186EA">
        <w:rPr>
          <w:rFonts w:ascii="Garamond" w:hAnsi="Garamond" w:cs="Calibri"/>
        </w:rPr>
        <w:t>work on in school include daily living skills, fine motor skills, mark making, Bible classes, physical activities, and sensory activities</w:t>
      </w:r>
      <w:r w:rsidRPr="2EC186EA" w:rsidR="2EC186EA">
        <w:rPr>
          <w:rFonts w:ascii="Garamond" w:hAnsi="Garamond" w:cs="Calibri"/>
        </w:rPr>
        <w:t xml:space="preserve"> and t</w:t>
      </w:r>
      <w:r w:rsidRPr="2EC186EA" w:rsidR="2EC186EA">
        <w:rPr>
          <w:rFonts w:ascii="Garamond" w:hAnsi="Garamond" w:cs="Calibri"/>
        </w:rPr>
        <w:t>eachers also have the freedom to make/adjust class schedules to fit the unique needs of their students.</w:t>
      </w:r>
    </w:p>
    <w:p w:rsidRPr="00A642A1" w:rsidR="00602E44" w:rsidP="006C6CB8" w:rsidRDefault="00602E44" w14:paraId="5B404A21" w14:textId="4C68C8F3">
      <w:pPr>
        <w:pBdr>
          <w:top w:val="none" w:color="auto" w:sz="0" w:space="0"/>
          <w:left w:val="none" w:color="auto" w:sz="0" w:space="0"/>
          <w:bottom w:val="none" w:color="auto" w:sz="0" w:space="0"/>
          <w:right w:val="none" w:color="auto" w:sz="0" w:space="0"/>
          <w:between w:val="none" w:color="auto" w:sz="0" w:space="0"/>
          <w:bar w:val="none" w:color="auto" w:sz="0"/>
        </w:pBdr>
        <w:ind w:left="360"/>
        <w:rPr>
          <w:rFonts w:ascii="Garamond" w:hAnsi="Garamond" w:cs="Calibri"/>
          <w:szCs w:val="22"/>
        </w:rPr>
      </w:pPr>
    </w:p>
    <w:p w:rsidRPr="00A642A1" w:rsidR="00602E44" w:rsidP="2EC186EA" w:rsidRDefault="00602E44" w14:paraId="6AF200DF" w14:textId="21E42AEF">
      <w:pPr>
        <w:pBdr>
          <w:top w:val="none" w:color="auto" w:sz="0" w:space="0"/>
          <w:left w:val="none" w:color="auto" w:sz="0" w:space="0"/>
          <w:bottom w:val="none" w:color="auto" w:sz="0" w:space="0"/>
          <w:right w:val="none" w:color="auto" w:sz="0" w:space="0"/>
          <w:between w:val="none" w:color="auto" w:sz="0" w:space="0"/>
          <w:bar w:val="none" w:color="auto" w:sz="0"/>
        </w:pBdr>
        <w:ind w:firstLine="709"/>
        <w:rPr>
          <w:rFonts w:ascii="Garamond" w:hAnsi="Garamond" w:cs="Calibri"/>
        </w:rPr>
      </w:pPr>
      <w:r w:rsidRPr="2EC186EA" w:rsidR="2EC186EA">
        <w:rPr>
          <w:rFonts w:ascii="Garamond" w:hAnsi="Garamond" w:cs="Calibri"/>
        </w:rPr>
        <w:t>School runs from 9:00</w:t>
      </w:r>
      <w:r w:rsidRPr="2EC186EA" w:rsidR="2EC186EA">
        <w:rPr>
          <w:rFonts w:ascii="Garamond" w:hAnsi="Garamond" w:cs="Calibri"/>
        </w:rPr>
        <w:t xml:space="preserve">am </w:t>
      </w:r>
      <w:r w:rsidRPr="2EC186EA" w:rsidR="2EC186EA">
        <w:rPr>
          <w:rFonts w:ascii="Garamond" w:hAnsi="Garamond" w:cs="Calibri"/>
        </w:rPr>
        <w:t xml:space="preserve">to </w:t>
      </w:r>
      <w:r w:rsidRPr="2EC186EA" w:rsidR="2EC186EA">
        <w:rPr>
          <w:rFonts w:ascii="Garamond" w:hAnsi="Garamond" w:cs="Calibri"/>
        </w:rPr>
        <w:t>3</w:t>
      </w:r>
      <w:r w:rsidRPr="2EC186EA" w:rsidR="2EC186EA">
        <w:rPr>
          <w:rFonts w:ascii="Garamond" w:hAnsi="Garamond" w:cs="Calibri"/>
        </w:rPr>
        <w:t>:00</w:t>
      </w:r>
      <w:r w:rsidRPr="2EC186EA" w:rsidR="2EC186EA">
        <w:rPr>
          <w:rFonts w:ascii="Garamond" w:hAnsi="Garamond" w:cs="Calibri"/>
        </w:rPr>
        <w:t>pm</w:t>
      </w:r>
      <w:r w:rsidRPr="2EC186EA" w:rsidR="2EC186EA">
        <w:rPr>
          <w:rFonts w:ascii="Garamond" w:hAnsi="Garamond" w:cs="Calibri"/>
        </w:rPr>
        <w:t xml:space="preserve"> every </w:t>
      </w:r>
      <w:r w:rsidRPr="2EC186EA" w:rsidR="2EC186EA">
        <w:rPr>
          <w:rFonts w:ascii="Garamond" w:hAnsi="Garamond" w:cs="Calibri"/>
        </w:rPr>
        <w:t>day</w:t>
      </w:r>
      <w:r w:rsidRPr="2EC186EA" w:rsidR="2EC186EA">
        <w:rPr>
          <w:rFonts w:ascii="Garamond" w:hAnsi="Garamond" w:cs="Calibri"/>
        </w:rPr>
        <w:t xml:space="preserve"> and teachers generally arrive </w:t>
      </w:r>
      <w:r w:rsidRPr="2EC186EA" w:rsidR="2EC186EA">
        <w:rPr>
          <w:rFonts w:ascii="Garamond" w:hAnsi="Garamond" w:cs="Calibri"/>
        </w:rPr>
        <w:t xml:space="preserve">by 8:30 </w:t>
      </w:r>
      <w:r w:rsidRPr="2EC186EA" w:rsidR="2EC186EA">
        <w:rPr>
          <w:rFonts w:ascii="Garamond" w:hAnsi="Garamond" w:cs="Calibri"/>
        </w:rPr>
        <w:t>to set up for the day and stay a</w:t>
      </w:r>
      <w:r w:rsidRPr="2EC186EA" w:rsidR="2EC186EA">
        <w:rPr>
          <w:rFonts w:ascii="Garamond" w:hAnsi="Garamond" w:cs="Calibri"/>
        </w:rPr>
        <w:t xml:space="preserve">while </w:t>
      </w:r>
      <w:r w:rsidRPr="2EC186EA" w:rsidR="2EC186EA">
        <w:rPr>
          <w:rFonts w:ascii="Garamond" w:hAnsi="Garamond" w:cs="Calibri"/>
        </w:rPr>
        <w:t xml:space="preserve">after </w:t>
      </w:r>
      <w:r w:rsidRPr="2EC186EA" w:rsidR="2EC186EA">
        <w:rPr>
          <w:rFonts w:ascii="Garamond" w:hAnsi="Garamond" w:cs="Calibri"/>
        </w:rPr>
        <w:t xml:space="preserve">the children leave </w:t>
      </w:r>
      <w:r w:rsidRPr="2EC186EA" w:rsidR="2EC186EA">
        <w:rPr>
          <w:rFonts w:ascii="Garamond" w:hAnsi="Garamond" w:cs="Calibri"/>
        </w:rPr>
        <w:t>to get everything put away and organized</w:t>
      </w:r>
      <w:r w:rsidRPr="2EC186EA" w:rsidR="2EC186EA">
        <w:rPr>
          <w:rFonts w:ascii="Garamond" w:hAnsi="Garamond" w:cs="Calibri"/>
        </w:rPr>
        <w:t xml:space="preserve"> for the next day. The school day includes a snack break for the children in the morning, lunch and outside play time, and an afternoon rest time for students who need it.</w:t>
      </w:r>
      <w:r w:rsidRPr="2EC186EA" w:rsidR="2EC186EA">
        <w:rPr>
          <w:rFonts w:ascii="Garamond" w:hAnsi="Garamond" w:cs="Calibri"/>
        </w:rPr>
        <w:t xml:space="preserve"> </w:t>
      </w:r>
      <w:r w:rsidRPr="2EC186EA" w:rsidR="2EC186EA">
        <w:rPr>
          <w:rFonts w:ascii="Garamond" w:hAnsi="Garamond" w:cs="Calibri"/>
        </w:rPr>
        <w:t>The weekly school schedule includes a half-day of planning and prep time for each teacher as well as occasional school meetings (all school, teachers and their T.A.s, etc.).</w:t>
      </w:r>
      <w:bookmarkStart w:name="_GoBack" w:id="0"/>
      <w:bookmarkEnd w:id="0"/>
    </w:p>
    <w:p w:rsidRPr="00A642A1" w:rsidR="00BE43E7" w:rsidP="006C6CB8" w:rsidRDefault="00BE43E7" w14:paraId="181FB6E1" w14:textId="13B7A59D">
      <w:pPr>
        <w:pBdr>
          <w:top w:val="none" w:color="auto" w:sz="0" w:space="0"/>
          <w:left w:val="none" w:color="auto" w:sz="0" w:space="0"/>
          <w:bottom w:val="none" w:color="auto" w:sz="0" w:space="0"/>
          <w:right w:val="none" w:color="auto" w:sz="0" w:space="0"/>
          <w:between w:val="none" w:color="auto" w:sz="0" w:space="0"/>
          <w:bar w:val="none" w:color="auto" w:sz="0"/>
        </w:pBdr>
        <w:ind w:left="360"/>
        <w:rPr>
          <w:rFonts w:ascii="Garamond" w:hAnsi="Garamond" w:cs="Calibri"/>
          <w:szCs w:val="22"/>
        </w:rPr>
      </w:pPr>
    </w:p>
    <w:p w:rsidRPr="00A642A1" w:rsidR="00BE43E7" w:rsidP="2EC186EA" w:rsidRDefault="00BE43E7" w14:paraId="075943A4" w14:textId="5C627FC7">
      <w:pPr>
        <w:pBdr>
          <w:top w:val="none" w:color="auto" w:sz="0" w:space="0"/>
          <w:left w:val="none" w:color="auto" w:sz="0" w:space="0"/>
          <w:bottom w:val="none" w:color="auto" w:sz="0" w:space="0"/>
          <w:right w:val="none" w:color="auto" w:sz="0" w:space="0"/>
          <w:between w:val="none" w:color="auto" w:sz="0" w:space="0"/>
          <w:bar w:val="none" w:color="auto" w:sz="0"/>
        </w:pBdr>
        <w:ind w:firstLine="709"/>
        <w:rPr>
          <w:rFonts w:ascii="Garamond" w:hAnsi="Garamond" w:cs="Calibri"/>
        </w:rPr>
      </w:pPr>
      <w:r w:rsidRPr="2EC186EA" w:rsidR="2EC186EA">
        <w:rPr>
          <w:rFonts w:ascii="Garamond" w:hAnsi="Garamond" w:cs="Calibri"/>
        </w:rPr>
        <w:t xml:space="preserve">Teaching at </w:t>
      </w:r>
      <w:proofErr w:type="spellStart"/>
      <w:r w:rsidRPr="2EC186EA" w:rsidR="2EC186EA">
        <w:rPr>
          <w:rFonts w:ascii="Garamond" w:hAnsi="Garamond" w:cs="Calibri"/>
        </w:rPr>
        <w:t>Ekisa</w:t>
      </w:r>
      <w:proofErr w:type="spellEnd"/>
      <w:r w:rsidRPr="2EC186EA" w:rsidR="2EC186EA">
        <w:rPr>
          <w:rFonts w:ascii="Garamond" w:hAnsi="Garamond" w:cs="Calibri"/>
        </w:rPr>
        <w:t xml:space="preserve"> is a unique and amazing opportunity to work with some truly wonderful children and to experience working with a wide range of ability levels. The nature of life and work here definitely requires you to be </w:t>
      </w:r>
      <w:r w:rsidRPr="2EC186EA" w:rsidR="2EC186EA">
        <w:rPr>
          <w:rFonts w:ascii="Garamond" w:hAnsi="Garamond" w:cs="Calibri"/>
        </w:rPr>
        <w:t xml:space="preserve">creative, </w:t>
      </w:r>
      <w:r w:rsidRPr="2EC186EA" w:rsidR="2EC186EA">
        <w:rPr>
          <w:rFonts w:ascii="Garamond" w:hAnsi="Garamond" w:cs="Calibri"/>
        </w:rPr>
        <w:t>flexible</w:t>
      </w:r>
      <w:r w:rsidRPr="2EC186EA" w:rsidR="2EC186EA">
        <w:rPr>
          <w:rFonts w:ascii="Garamond" w:hAnsi="Garamond" w:cs="Calibri"/>
        </w:rPr>
        <w:t>,</w:t>
      </w:r>
      <w:r w:rsidRPr="2EC186EA" w:rsidR="2EC186EA">
        <w:rPr>
          <w:rFonts w:ascii="Garamond" w:hAnsi="Garamond" w:cs="Calibri"/>
        </w:rPr>
        <w:t xml:space="preserve"> and adaptable and you </w:t>
      </w:r>
      <w:r w:rsidRPr="2EC186EA" w:rsidR="2EC186EA">
        <w:rPr>
          <w:rFonts w:ascii="Garamond" w:hAnsi="Garamond" w:cs="Calibri"/>
        </w:rPr>
        <w:t>may also</w:t>
      </w:r>
      <w:r w:rsidRPr="2EC186EA" w:rsidR="2EC186EA">
        <w:rPr>
          <w:rFonts w:ascii="Garamond" w:hAnsi="Garamond" w:cs="Calibri"/>
        </w:rPr>
        <w:t xml:space="preserve"> be asked to assist with tasks outside of what you might think of as a typical teaching role in order to help keep things running smoothly. The scope of teacher life here is </w:t>
      </w:r>
      <w:r w:rsidRPr="2EC186EA" w:rsidR="2EC186EA">
        <w:rPr>
          <w:rFonts w:ascii="Garamond" w:hAnsi="Garamond" w:cs="Calibri"/>
        </w:rPr>
        <w:t xml:space="preserve">at times </w:t>
      </w:r>
      <w:r w:rsidRPr="2EC186EA" w:rsidR="2EC186EA">
        <w:rPr>
          <w:rFonts w:ascii="Garamond" w:hAnsi="Garamond" w:cs="Calibri"/>
        </w:rPr>
        <w:t>much broader than in North America as you have an opportunity to be involved in so many aspects of these amazing children’s lives.</w:t>
      </w:r>
    </w:p>
    <w:p w:rsidR="00C120BA" w:rsidP="00C120BA" w:rsidRDefault="00C120BA" w14:paraId="537F5471"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left="720"/>
        <w:rPr>
          <w:rFonts w:ascii="Garamond" w:hAnsi="Garamond"/>
          <w:sz w:val="22"/>
          <w:szCs w:val="22"/>
        </w:rPr>
      </w:pPr>
    </w:p>
    <w:p w:rsidR="006825A6" w:rsidP="00C120BA" w:rsidRDefault="006825A6" w14:paraId="7F8047FE"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left="720"/>
        <w:rPr>
          <w:rFonts w:ascii="Garamond" w:hAnsi="Garamond"/>
          <w:sz w:val="22"/>
          <w:szCs w:val="22"/>
        </w:rPr>
      </w:pPr>
    </w:p>
    <w:p w:rsidRPr="000A361A" w:rsidR="006825A6" w:rsidP="00A642A1" w:rsidRDefault="00571112" w14:paraId="5B4867EE" w14:textId="64244653">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Garamond" w:hAnsi="Garamond"/>
          <w:sz w:val="22"/>
          <w:szCs w:val="22"/>
        </w:rPr>
      </w:pPr>
      <w:r>
        <w:rPr>
          <w:rFonts w:ascii="Garamond" w:hAnsi="Garamond"/>
          <w:sz w:val="22"/>
          <w:szCs w:val="22"/>
        </w:rPr>
        <w:t xml:space="preserve"> </w:t>
      </w:r>
    </w:p>
    <w:sectPr w:rsidRPr="000A361A" w:rsidR="006825A6" w:rsidSect="008E4719">
      <w:pgSz w:w="12240" w:h="15840" w:orient="portrait"/>
      <w:pgMar w:top="720" w:right="1008" w:bottom="432" w:left="1008" w:header="720" w:footer="576"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780" w:rsidRDefault="00282780" w14:paraId="40BA0A7C" w14:textId="77777777">
      <w:r>
        <w:separator/>
      </w:r>
    </w:p>
  </w:endnote>
  <w:endnote w:type="continuationSeparator" w:id="0">
    <w:p w:rsidR="00282780" w:rsidRDefault="00282780" w14:paraId="40C0AD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780" w:rsidRDefault="00282780" w14:paraId="207F5EC6" w14:textId="77777777">
      <w:r>
        <w:separator/>
      </w:r>
    </w:p>
  </w:footnote>
  <w:footnote w:type="continuationSeparator" w:id="0">
    <w:p w:rsidR="00282780" w:rsidRDefault="00282780" w14:paraId="723855FE" w14:textId="77777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0315"/>
    <w:multiLevelType w:val="multilevel"/>
    <w:tmpl w:val="D37E44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0E4B18C0"/>
    <w:multiLevelType w:val="hybridMultilevel"/>
    <w:tmpl w:val="87184054"/>
    <w:numStyleLink w:val="Bullets"/>
  </w:abstractNum>
  <w:abstractNum w:abstractNumId="2">
    <w:nsid w:val="162B357D"/>
    <w:multiLevelType w:val="hybridMultilevel"/>
    <w:tmpl w:val="581C8A96"/>
    <w:lvl w:ilvl="0" w:tplc="04090003">
      <w:start w:val="1"/>
      <w:numFmt w:val="bullet"/>
      <w:lvlText w:val="o"/>
      <w:lvlJc w:val="left"/>
      <w:pPr>
        <w:ind w:left="1838" w:hanging="360"/>
      </w:pPr>
      <w:rPr>
        <w:rFonts w:hint="default" w:ascii="Courier New" w:hAnsi="Courier New" w:cs="Courier New"/>
      </w:rPr>
    </w:lvl>
    <w:lvl w:ilvl="1" w:tplc="04090003" w:tentative="1">
      <w:start w:val="1"/>
      <w:numFmt w:val="bullet"/>
      <w:lvlText w:val="o"/>
      <w:lvlJc w:val="left"/>
      <w:pPr>
        <w:ind w:left="2558" w:hanging="360"/>
      </w:pPr>
      <w:rPr>
        <w:rFonts w:hint="default" w:ascii="Courier New" w:hAnsi="Courier New" w:cs="Courier New"/>
      </w:rPr>
    </w:lvl>
    <w:lvl w:ilvl="2" w:tplc="04090005" w:tentative="1">
      <w:start w:val="1"/>
      <w:numFmt w:val="bullet"/>
      <w:lvlText w:val=""/>
      <w:lvlJc w:val="left"/>
      <w:pPr>
        <w:ind w:left="3278" w:hanging="360"/>
      </w:pPr>
      <w:rPr>
        <w:rFonts w:hint="default" w:ascii="Wingdings" w:hAnsi="Wingdings"/>
      </w:rPr>
    </w:lvl>
    <w:lvl w:ilvl="3" w:tplc="04090001" w:tentative="1">
      <w:start w:val="1"/>
      <w:numFmt w:val="bullet"/>
      <w:lvlText w:val=""/>
      <w:lvlJc w:val="left"/>
      <w:pPr>
        <w:ind w:left="3998" w:hanging="360"/>
      </w:pPr>
      <w:rPr>
        <w:rFonts w:hint="default" w:ascii="Symbol" w:hAnsi="Symbol"/>
      </w:rPr>
    </w:lvl>
    <w:lvl w:ilvl="4" w:tplc="04090003" w:tentative="1">
      <w:start w:val="1"/>
      <w:numFmt w:val="bullet"/>
      <w:lvlText w:val="o"/>
      <w:lvlJc w:val="left"/>
      <w:pPr>
        <w:ind w:left="4718" w:hanging="360"/>
      </w:pPr>
      <w:rPr>
        <w:rFonts w:hint="default" w:ascii="Courier New" w:hAnsi="Courier New" w:cs="Courier New"/>
      </w:rPr>
    </w:lvl>
    <w:lvl w:ilvl="5" w:tplc="04090005" w:tentative="1">
      <w:start w:val="1"/>
      <w:numFmt w:val="bullet"/>
      <w:lvlText w:val=""/>
      <w:lvlJc w:val="left"/>
      <w:pPr>
        <w:ind w:left="5438" w:hanging="360"/>
      </w:pPr>
      <w:rPr>
        <w:rFonts w:hint="default" w:ascii="Wingdings" w:hAnsi="Wingdings"/>
      </w:rPr>
    </w:lvl>
    <w:lvl w:ilvl="6" w:tplc="04090001" w:tentative="1">
      <w:start w:val="1"/>
      <w:numFmt w:val="bullet"/>
      <w:lvlText w:val=""/>
      <w:lvlJc w:val="left"/>
      <w:pPr>
        <w:ind w:left="6158" w:hanging="360"/>
      </w:pPr>
      <w:rPr>
        <w:rFonts w:hint="default" w:ascii="Symbol" w:hAnsi="Symbol"/>
      </w:rPr>
    </w:lvl>
    <w:lvl w:ilvl="7" w:tplc="04090003" w:tentative="1">
      <w:start w:val="1"/>
      <w:numFmt w:val="bullet"/>
      <w:lvlText w:val="o"/>
      <w:lvlJc w:val="left"/>
      <w:pPr>
        <w:ind w:left="6878" w:hanging="360"/>
      </w:pPr>
      <w:rPr>
        <w:rFonts w:hint="default" w:ascii="Courier New" w:hAnsi="Courier New" w:cs="Courier New"/>
      </w:rPr>
    </w:lvl>
    <w:lvl w:ilvl="8" w:tplc="04090005" w:tentative="1">
      <w:start w:val="1"/>
      <w:numFmt w:val="bullet"/>
      <w:lvlText w:val=""/>
      <w:lvlJc w:val="left"/>
      <w:pPr>
        <w:ind w:left="7598" w:hanging="360"/>
      </w:pPr>
      <w:rPr>
        <w:rFonts w:hint="default" w:ascii="Wingdings" w:hAnsi="Wingdings"/>
      </w:rPr>
    </w:lvl>
  </w:abstractNum>
  <w:abstractNum w:abstractNumId="3">
    <w:nsid w:val="18EA081E"/>
    <w:multiLevelType w:val="hybridMultilevel"/>
    <w:tmpl w:val="452C173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19DC45FF"/>
    <w:multiLevelType w:val="hybridMultilevel"/>
    <w:tmpl w:val="0082E3C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1A93400B"/>
    <w:multiLevelType w:val="hybridMultilevel"/>
    <w:tmpl w:val="45B20D7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nsid w:val="1E97366B"/>
    <w:multiLevelType w:val="hybridMultilevel"/>
    <w:tmpl w:val="C9E852A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259337E4"/>
    <w:multiLevelType w:val="hybridMultilevel"/>
    <w:tmpl w:val="BC9ADF4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nsid w:val="2A1819D4"/>
    <w:multiLevelType w:val="multilevel"/>
    <w:tmpl w:val="0E648C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nsid w:val="2D1B28CE"/>
    <w:multiLevelType w:val="hybridMultilevel"/>
    <w:tmpl w:val="5FBAC1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38CF09FE"/>
    <w:multiLevelType w:val="hybridMultilevel"/>
    <w:tmpl w:val="174E4DE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nsid w:val="3D1B01E8"/>
    <w:multiLevelType w:val="hybridMultilevel"/>
    <w:tmpl w:val="87184054"/>
    <w:styleLink w:val="Bullets"/>
    <w:lvl w:ilvl="0" w:tplc="346678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2" w:hanging="182"/>
      </w:pPr>
      <w:rPr>
        <w:rFonts w:hAnsi="Arial Unicode MS"/>
        <w:caps w:val="0"/>
        <w:smallCaps w:val="0"/>
        <w:strike w:val="0"/>
        <w:dstrike w:val="0"/>
        <w:outline w:val="0"/>
        <w:emboss w:val="0"/>
        <w:imprint w:val="0"/>
        <w:spacing w:val="0"/>
        <w:w w:val="100"/>
        <w:kern w:val="0"/>
        <w:position w:val="0"/>
        <w:highlight w:val="none"/>
        <w:vertAlign w:val="baseline"/>
      </w:rPr>
    </w:lvl>
    <w:lvl w:ilvl="1" w:tplc="8FFA0A3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92529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42"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1880438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342" w:hanging="182"/>
      </w:pPr>
      <w:rPr>
        <w:rFonts w:hAnsi="Arial Unicode MS"/>
        <w:caps w:val="0"/>
        <w:smallCaps w:val="0"/>
        <w:strike w:val="0"/>
        <w:dstrike w:val="0"/>
        <w:outline w:val="0"/>
        <w:emboss w:val="0"/>
        <w:imprint w:val="0"/>
        <w:spacing w:val="0"/>
        <w:w w:val="100"/>
        <w:kern w:val="0"/>
        <w:position w:val="0"/>
        <w:highlight w:val="none"/>
        <w:vertAlign w:val="baseline"/>
      </w:rPr>
    </w:lvl>
    <w:lvl w:ilvl="4" w:tplc="DB1C4658">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2942" w:hanging="182"/>
      </w:pPr>
      <w:rPr>
        <w:rFonts w:hAnsi="Arial Unicode MS"/>
        <w:caps w:val="0"/>
        <w:smallCaps w:val="0"/>
        <w:strike w:val="0"/>
        <w:dstrike w:val="0"/>
        <w:outline w:val="0"/>
        <w:emboss w:val="0"/>
        <w:imprint w:val="0"/>
        <w:spacing w:val="0"/>
        <w:w w:val="100"/>
        <w:kern w:val="0"/>
        <w:position w:val="0"/>
        <w:highlight w:val="none"/>
        <w:vertAlign w:val="baseline"/>
      </w:rPr>
    </w:lvl>
    <w:lvl w:ilvl="5" w:tplc="FF7AB80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42" w:hanging="182"/>
      </w:pPr>
      <w:rPr>
        <w:rFonts w:hAnsi="Arial Unicode MS"/>
        <w:caps w:val="0"/>
        <w:smallCaps w:val="0"/>
        <w:strike w:val="0"/>
        <w:dstrike w:val="0"/>
        <w:outline w:val="0"/>
        <w:emboss w:val="0"/>
        <w:imprint w:val="0"/>
        <w:spacing w:val="0"/>
        <w:w w:val="100"/>
        <w:kern w:val="0"/>
        <w:position w:val="0"/>
        <w:highlight w:val="none"/>
        <w:vertAlign w:val="baseline"/>
      </w:rPr>
    </w:lvl>
    <w:lvl w:ilvl="6" w:tplc="BB5ADB3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142" w:hanging="182"/>
      </w:pPr>
      <w:rPr>
        <w:rFonts w:hAnsi="Arial Unicode MS"/>
        <w:caps w:val="0"/>
        <w:smallCaps w:val="0"/>
        <w:strike w:val="0"/>
        <w:dstrike w:val="0"/>
        <w:outline w:val="0"/>
        <w:emboss w:val="0"/>
        <w:imprint w:val="0"/>
        <w:spacing w:val="0"/>
        <w:w w:val="100"/>
        <w:kern w:val="0"/>
        <w:position w:val="0"/>
        <w:highlight w:val="none"/>
        <w:vertAlign w:val="baseline"/>
      </w:rPr>
    </w:lvl>
    <w:lvl w:ilvl="7" w:tplc="61CAD78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742" w:hanging="182"/>
      </w:pPr>
      <w:rPr>
        <w:rFonts w:hAnsi="Arial Unicode MS"/>
        <w:caps w:val="0"/>
        <w:smallCaps w:val="0"/>
        <w:strike w:val="0"/>
        <w:dstrike w:val="0"/>
        <w:outline w:val="0"/>
        <w:emboss w:val="0"/>
        <w:imprint w:val="0"/>
        <w:spacing w:val="0"/>
        <w:w w:val="100"/>
        <w:kern w:val="0"/>
        <w:position w:val="0"/>
        <w:highlight w:val="none"/>
        <w:vertAlign w:val="baseline"/>
      </w:rPr>
    </w:lvl>
    <w:lvl w:ilvl="8" w:tplc="1532A4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342" w:hanging="1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49D23640"/>
    <w:multiLevelType w:val="hybridMultilevel"/>
    <w:tmpl w:val="FD2E5448"/>
    <w:lvl w:ilvl="0" w:tplc="04090001">
      <w:start w:val="1"/>
      <w:numFmt w:val="bullet"/>
      <w:lvlText w:val=""/>
      <w:lvlJc w:val="left"/>
      <w:pPr>
        <w:ind w:left="1069" w:hanging="360"/>
      </w:pPr>
      <w:rPr>
        <w:rFonts w:hint="default" w:ascii="Symbol" w:hAnsi="Symbol"/>
      </w:rPr>
    </w:lvl>
    <w:lvl w:ilvl="1" w:tplc="04090003" w:tentative="1">
      <w:start w:val="1"/>
      <w:numFmt w:val="bullet"/>
      <w:lvlText w:val="o"/>
      <w:lvlJc w:val="left"/>
      <w:pPr>
        <w:ind w:left="1789" w:hanging="360"/>
      </w:pPr>
      <w:rPr>
        <w:rFonts w:hint="default" w:ascii="Courier New" w:hAnsi="Courier New" w:cs="Courier New"/>
      </w:rPr>
    </w:lvl>
    <w:lvl w:ilvl="2" w:tplc="04090005" w:tentative="1">
      <w:start w:val="1"/>
      <w:numFmt w:val="bullet"/>
      <w:lvlText w:val=""/>
      <w:lvlJc w:val="left"/>
      <w:pPr>
        <w:ind w:left="2509" w:hanging="360"/>
      </w:pPr>
      <w:rPr>
        <w:rFonts w:hint="default" w:ascii="Wingdings" w:hAnsi="Wingdings"/>
      </w:rPr>
    </w:lvl>
    <w:lvl w:ilvl="3" w:tplc="04090001" w:tentative="1">
      <w:start w:val="1"/>
      <w:numFmt w:val="bullet"/>
      <w:lvlText w:val=""/>
      <w:lvlJc w:val="left"/>
      <w:pPr>
        <w:ind w:left="3229" w:hanging="360"/>
      </w:pPr>
      <w:rPr>
        <w:rFonts w:hint="default" w:ascii="Symbol" w:hAnsi="Symbol"/>
      </w:rPr>
    </w:lvl>
    <w:lvl w:ilvl="4" w:tplc="04090003" w:tentative="1">
      <w:start w:val="1"/>
      <w:numFmt w:val="bullet"/>
      <w:lvlText w:val="o"/>
      <w:lvlJc w:val="left"/>
      <w:pPr>
        <w:ind w:left="3949" w:hanging="360"/>
      </w:pPr>
      <w:rPr>
        <w:rFonts w:hint="default" w:ascii="Courier New" w:hAnsi="Courier New" w:cs="Courier New"/>
      </w:rPr>
    </w:lvl>
    <w:lvl w:ilvl="5" w:tplc="04090005" w:tentative="1">
      <w:start w:val="1"/>
      <w:numFmt w:val="bullet"/>
      <w:lvlText w:val=""/>
      <w:lvlJc w:val="left"/>
      <w:pPr>
        <w:ind w:left="4669" w:hanging="360"/>
      </w:pPr>
      <w:rPr>
        <w:rFonts w:hint="default" w:ascii="Wingdings" w:hAnsi="Wingdings"/>
      </w:rPr>
    </w:lvl>
    <w:lvl w:ilvl="6" w:tplc="04090001" w:tentative="1">
      <w:start w:val="1"/>
      <w:numFmt w:val="bullet"/>
      <w:lvlText w:val=""/>
      <w:lvlJc w:val="left"/>
      <w:pPr>
        <w:ind w:left="5389" w:hanging="360"/>
      </w:pPr>
      <w:rPr>
        <w:rFonts w:hint="default" w:ascii="Symbol" w:hAnsi="Symbol"/>
      </w:rPr>
    </w:lvl>
    <w:lvl w:ilvl="7" w:tplc="04090003" w:tentative="1">
      <w:start w:val="1"/>
      <w:numFmt w:val="bullet"/>
      <w:lvlText w:val="o"/>
      <w:lvlJc w:val="left"/>
      <w:pPr>
        <w:ind w:left="6109" w:hanging="360"/>
      </w:pPr>
      <w:rPr>
        <w:rFonts w:hint="default" w:ascii="Courier New" w:hAnsi="Courier New" w:cs="Courier New"/>
      </w:rPr>
    </w:lvl>
    <w:lvl w:ilvl="8" w:tplc="04090005" w:tentative="1">
      <w:start w:val="1"/>
      <w:numFmt w:val="bullet"/>
      <w:lvlText w:val=""/>
      <w:lvlJc w:val="left"/>
      <w:pPr>
        <w:ind w:left="6829" w:hanging="360"/>
      </w:pPr>
      <w:rPr>
        <w:rFonts w:hint="default" w:ascii="Wingdings" w:hAnsi="Wingdings"/>
      </w:rPr>
    </w:lvl>
  </w:abstractNum>
  <w:abstractNum w:abstractNumId="13">
    <w:nsid w:val="4AB37D5E"/>
    <w:multiLevelType w:val="multilevel"/>
    <w:tmpl w:val="AFC0F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4AF00DC6"/>
    <w:multiLevelType w:val="hybridMultilevel"/>
    <w:tmpl w:val="7196ED24"/>
    <w:numStyleLink w:val="ImportedStyle4"/>
  </w:abstractNum>
  <w:abstractNum w:abstractNumId="15">
    <w:nsid w:val="53DA110D"/>
    <w:multiLevelType w:val="hybridMultilevel"/>
    <w:tmpl w:val="A7920F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569262ED"/>
    <w:multiLevelType w:val="hybridMultilevel"/>
    <w:tmpl w:val="E5767356"/>
    <w:styleLink w:val="ImportedStyle5"/>
    <w:lvl w:ilvl="0" w:tplc="2C5417EC">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1693B0">
      <w:start w:val="1"/>
      <w:numFmt w:val="bullet"/>
      <w:lvlText w:val="o"/>
      <w:lvlJc w:val="left"/>
      <w:pPr>
        <w:ind w:left="1456" w:hanging="376"/>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6AF0B6">
      <w:start w:val="1"/>
      <w:numFmt w:val="bullet"/>
      <w:lvlText w:val="▪"/>
      <w:lvlJc w:val="left"/>
      <w:pPr>
        <w:ind w:left="2176" w:hanging="376"/>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5C2B6E">
      <w:start w:val="1"/>
      <w:numFmt w:val="bullet"/>
      <w:lvlText w:val="•"/>
      <w:lvlJc w:val="left"/>
      <w:pPr>
        <w:ind w:left="2896" w:hanging="37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3454DA">
      <w:start w:val="1"/>
      <w:numFmt w:val="bullet"/>
      <w:lvlText w:val="o"/>
      <w:lvlJc w:val="left"/>
      <w:pPr>
        <w:ind w:left="3616" w:hanging="376"/>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C668EE">
      <w:start w:val="1"/>
      <w:numFmt w:val="bullet"/>
      <w:lvlText w:val="▪"/>
      <w:lvlJc w:val="left"/>
      <w:pPr>
        <w:ind w:left="4336" w:hanging="376"/>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0CBAAC">
      <w:start w:val="1"/>
      <w:numFmt w:val="bullet"/>
      <w:lvlText w:val="•"/>
      <w:lvlJc w:val="left"/>
      <w:pPr>
        <w:ind w:left="5056" w:hanging="37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A06E50">
      <w:start w:val="1"/>
      <w:numFmt w:val="bullet"/>
      <w:lvlText w:val="o"/>
      <w:lvlJc w:val="left"/>
      <w:pPr>
        <w:ind w:left="5776" w:hanging="376"/>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6036D4">
      <w:start w:val="1"/>
      <w:numFmt w:val="bullet"/>
      <w:lvlText w:val="▪"/>
      <w:lvlJc w:val="left"/>
      <w:pPr>
        <w:ind w:left="6496" w:hanging="376"/>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6040475D"/>
    <w:multiLevelType w:val="hybridMultilevel"/>
    <w:tmpl w:val="FFD2B514"/>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nsid w:val="64002BF1"/>
    <w:multiLevelType w:val="hybridMultilevel"/>
    <w:tmpl w:val="D6EE00B2"/>
    <w:lvl w:ilvl="0" w:tplc="04090001">
      <w:start w:val="1"/>
      <w:numFmt w:val="bullet"/>
      <w:lvlText w:val=""/>
      <w:lvlJc w:val="left"/>
      <w:pPr>
        <w:ind w:left="1429" w:hanging="360"/>
      </w:pPr>
      <w:rPr>
        <w:rFonts w:hint="default" w:ascii="Symbol" w:hAnsi="Symbol"/>
      </w:rPr>
    </w:lvl>
    <w:lvl w:ilvl="1" w:tplc="04090003" w:tentative="1">
      <w:start w:val="1"/>
      <w:numFmt w:val="bullet"/>
      <w:lvlText w:val="o"/>
      <w:lvlJc w:val="left"/>
      <w:pPr>
        <w:ind w:left="2149" w:hanging="360"/>
      </w:pPr>
      <w:rPr>
        <w:rFonts w:hint="default" w:ascii="Courier New" w:hAnsi="Courier New" w:cs="Courier New"/>
      </w:rPr>
    </w:lvl>
    <w:lvl w:ilvl="2" w:tplc="04090005" w:tentative="1">
      <w:start w:val="1"/>
      <w:numFmt w:val="bullet"/>
      <w:lvlText w:val=""/>
      <w:lvlJc w:val="left"/>
      <w:pPr>
        <w:ind w:left="2869" w:hanging="360"/>
      </w:pPr>
      <w:rPr>
        <w:rFonts w:hint="default" w:ascii="Wingdings" w:hAnsi="Wingdings"/>
      </w:rPr>
    </w:lvl>
    <w:lvl w:ilvl="3" w:tplc="04090001" w:tentative="1">
      <w:start w:val="1"/>
      <w:numFmt w:val="bullet"/>
      <w:lvlText w:val=""/>
      <w:lvlJc w:val="left"/>
      <w:pPr>
        <w:ind w:left="3589" w:hanging="360"/>
      </w:pPr>
      <w:rPr>
        <w:rFonts w:hint="default" w:ascii="Symbol" w:hAnsi="Symbol"/>
      </w:rPr>
    </w:lvl>
    <w:lvl w:ilvl="4" w:tplc="04090003" w:tentative="1">
      <w:start w:val="1"/>
      <w:numFmt w:val="bullet"/>
      <w:lvlText w:val="o"/>
      <w:lvlJc w:val="left"/>
      <w:pPr>
        <w:ind w:left="4309" w:hanging="360"/>
      </w:pPr>
      <w:rPr>
        <w:rFonts w:hint="default" w:ascii="Courier New" w:hAnsi="Courier New" w:cs="Courier New"/>
      </w:rPr>
    </w:lvl>
    <w:lvl w:ilvl="5" w:tplc="04090005" w:tentative="1">
      <w:start w:val="1"/>
      <w:numFmt w:val="bullet"/>
      <w:lvlText w:val=""/>
      <w:lvlJc w:val="left"/>
      <w:pPr>
        <w:ind w:left="5029" w:hanging="360"/>
      </w:pPr>
      <w:rPr>
        <w:rFonts w:hint="default" w:ascii="Wingdings" w:hAnsi="Wingdings"/>
      </w:rPr>
    </w:lvl>
    <w:lvl w:ilvl="6" w:tplc="04090001" w:tentative="1">
      <w:start w:val="1"/>
      <w:numFmt w:val="bullet"/>
      <w:lvlText w:val=""/>
      <w:lvlJc w:val="left"/>
      <w:pPr>
        <w:ind w:left="5749" w:hanging="360"/>
      </w:pPr>
      <w:rPr>
        <w:rFonts w:hint="default" w:ascii="Symbol" w:hAnsi="Symbol"/>
      </w:rPr>
    </w:lvl>
    <w:lvl w:ilvl="7" w:tplc="04090003" w:tentative="1">
      <w:start w:val="1"/>
      <w:numFmt w:val="bullet"/>
      <w:lvlText w:val="o"/>
      <w:lvlJc w:val="left"/>
      <w:pPr>
        <w:ind w:left="6469" w:hanging="360"/>
      </w:pPr>
      <w:rPr>
        <w:rFonts w:hint="default" w:ascii="Courier New" w:hAnsi="Courier New" w:cs="Courier New"/>
      </w:rPr>
    </w:lvl>
    <w:lvl w:ilvl="8" w:tplc="04090005" w:tentative="1">
      <w:start w:val="1"/>
      <w:numFmt w:val="bullet"/>
      <w:lvlText w:val=""/>
      <w:lvlJc w:val="left"/>
      <w:pPr>
        <w:ind w:left="7189" w:hanging="360"/>
      </w:pPr>
      <w:rPr>
        <w:rFonts w:hint="default" w:ascii="Wingdings" w:hAnsi="Wingdings"/>
      </w:rPr>
    </w:lvl>
  </w:abstractNum>
  <w:abstractNum w:abstractNumId="19">
    <w:nsid w:val="647A598C"/>
    <w:multiLevelType w:val="hybridMultilevel"/>
    <w:tmpl w:val="112C41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67421453"/>
    <w:multiLevelType w:val="hybridMultilevel"/>
    <w:tmpl w:val="92D0C56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6C820851"/>
    <w:multiLevelType w:val="hybridMultilevel"/>
    <w:tmpl w:val="7196ED24"/>
    <w:styleLink w:val="ImportedStyle4"/>
    <w:lvl w:ilvl="0" w:tplc="08A87F4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66A041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56" w:hanging="376"/>
      </w:pPr>
      <w:rPr>
        <w:rFonts w:ascii="Arial Unicode MS" w:hAnsi="Arial Unicode MS" w:eastAsia="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E2A4A78">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176" w:hanging="376"/>
      </w:pPr>
      <w:rPr>
        <w:rFonts w:ascii="Arial Unicode MS" w:hAnsi="Arial Unicode MS" w:eastAsia="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A364C78">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2896" w:hanging="376"/>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B64E1B2">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ind w:left="3616" w:hanging="376"/>
      </w:pPr>
      <w:rPr>
        <w:rFonts w:ascii="Arial Unicode MS" w:hAnsi="Arial Unicode MS" w:eastAsia="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676E80C">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ind w:left="4336" w:hanging="376"/>
      </w:pPr>
      <w:rPr>
        <w:rFonts w:ascii="Arial Unicode MS" w:hAnsi="Arial Unicode MS" w:eastAsia="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0201290">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s>
        <w:ind w:left="5056" w:hanging="376"/>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A742F20">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5776" w:hanging="376"/>
      </w:pPr>
      <w:rPr>
        <w:rFonts w:ascii="Arial Unicode MS" w:hAnsi="Arial Unicode MS" w:eastAsia="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9AEFA0A">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ind w:left="6496" w:hanging="376"/>
      </w:pPr>
      <w:rPr>
        <w:rFonts w:ascii="Arial Unicode MS" w:hAnsi="Arial Unicode MS" w:eastAsia="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6F0A1AAC"/>
    <w:multiLevelType w:val="hybridMultilevel"/>
    <w:tmpl w:val="E272D7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nsid w:val="755624BC"/>
    <w:multiLevelType w:val="hybridMultilevel"/>
    <w:tmpl w:val="E5767356"/>
    <w:numStyleLink w:val="ImportedStyle5"/>
  </w:abstractNum>
  <w:abstractNum w:abstractNumId="24">
    <w:nsid w:val="79C95A89"/>
    <w:multiLevelType w:val="hybridMultilevel"/>
    <w:tmpl w:val="F9862720"/>
    <w:lvl w:ilvl="0" w:tplc="04090003">
      <w:start w:val="1"/>
      <w:numFmt w:val="bullet"/>
      <w:lvlText w:val="o"/>
      <w:lvlJc w:val="left"/>
      <w:pPr>
        <w:ind w:left="1429" w:hanging="360"/>
      </w:pPr>
      <w:rPr>
        <w:rFonts w:hint="default" w:ascii="Courier New" w:hAnsi="Courier New" w:cs="Courier New"/>
      </w:rPr>
    </w:lvl>
    <w:lvl w:ilvl="1" w:tplc="04090003">
      <w:start w:val="1"/>
      <w:numFmt w:val="bullet"/>
      <w:lvlText w:val="o"/>
      <w:lvlJc w:val="left"/>
      <w:pPr>
        <w:ind w:left="2149" w:hanging="360"/>
      </w:pPr>
      <w:rPr>
        <w:rFonts w:hint="default" w:ascii="Courier New" w:hAnsi="Courier New" w:cs="Courier New"/>
      </w:rPr>
    </w:lvl>
    <w:lvl w:ilvl="2" w:tplc="04090005" w:tentative="1">
      <w:start w:val="1"/>
      <w:numFmt w:val="bullet"/>
      <w:lvlText w:val=""/>
      <w:lvlJc w:val="left"/>
      <w:pPr>
        <w:ind w:left="2869" w:hanging="360"/>
      </w:pPr>
      <w:rPr>
        <w:rFonts w:hint="default" w:ascii="Wingdings" w:hAnsi="Wingdings"/>
      </w:rPr>
    </w:lvl>
    <w:lvl w:ilvl="3" w:tplc="04090001" w:tentative="1">
      <w:start w:val="1"/>
      <w:numFmt w:val="bullet"/>
      <w:lvlText w:val=""/>
      <w:lvlJc w:val="left"/>
      <w:pPr>
        <w:ind w:left="3589" w:hanging="360"/>
      </w:pPr>
      <w:rPr>
        <w:rFonts w:hint="default" w:ascii="Symbol" w:hAnsi="Symbol"/>
      </w:rPr>
    </w:lvl>
    <w:lvl w:ilvl="4" w:tplc="04090003" w:tentative="1">
      <w:start w:val="1"/>
      <w:numFmt w:val="bullet"/>
      <w:lvlText w:val="o"/>
      <w:lvlJc w:val="left"/>
      <w:pPr>
        <w:ind w:left="4309" w:hanging="360"/>
      </w:pPr>
      <w:rPr>
        <w:rFonts w:hint="default" w:ascii="Courier New" w:hAnsi="Courier New" w:cs="Courier New"/>
      </w:rPr>
    </w:lvl>
    <w:lvl w:ilvl="5" w:tplc="04090005" w:tentative="1">
      <w:start w:val="1"/>
      <w:numFmt w:val="bullet"/>
      <w:lvlText w:val=""/>
      <w:lvlJc w:val="left"/>
      <w:pPr>
        <w:ind w:left="5029" w:hanging="360"/>
      </w:pPr>
      <w:rPr>
        <w:rFonts w:hint="default" w:ascii="Wingdings" w:hAnsi="Wingdings"/>
      </w:rPr>
    </w:lvl>
    <w:lvl w:ilvl="6" w:tplc="04090001" w:tentative="1">
      <w:start w:val="1"/>
      <w:numFmt w:val="bullet"/>
      <w:lvlText w:val=""/>
      <w:lvlJc w:val="left"/>
      <w:pPr>
        <w:ind w:left="5749" w:hanging="360"/>
      </w:pPr>
      <w:rPr>
        <w:rFonts w:hint="default" w:ascii="Symbol" w:hAnsi="Symbol"/>
      </w:rPr>
    </w:lvl>
    <w:lvl w:ilvl="7" w:tplc="04090003" w:tentative="1">
      <w:start w:val="1"/>
      <w:numFmt w:val="bullet"/>
      <w:lvlText w:val="o"/>
      <w:lvlJc w:val="left"/>
      <w:pPr>
        <w:ind w:left="6469" w:hanging="360"/>
      </w:pPr>
      <w:rPr>
        <w:rFonts w:hint="default" w:ascii="Courier New" w:hAnsi="Courier New" w:cs="Courier New"/>
      </w:rPr>
    </w:lvl>
    <w:lvl w:ilvl="8" w:tplc="04090005" w:tentative="1">
      <w:start w:val="1"/>
      <w:numFmt w:val="bullet"/>
      <w:lvlText w:val=""/>
      <w:lvlJc w:val="left"/>
      <w:pPr>
        <w:ind w:left="7189" w:hanging="360"/>
      </w:pPr>
      <w:rPr>
        <w:rFonts w:hint="default" w:ascii="Wingdings" w:hAnsi="Wingdings"/>
      </w:rPr>
    </w:lvl>
  </w:abstractNum>
  <w:abstractNum w:abstractNumId="25">
    <w:nsid w:val="7A4F730F"/>
    <w:multiLevelType w:val="hybridMultilevel"/>
    <w:tmpl w:val="B94AEF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1"/>
  </w:num>
  <w:num w:numId="2">
    <w:abstractNumId w:val="1"/>
  </w:num>
  <w:num w:numId="3">
    <w:abstractNumId w:val="1"/>
    <w:lvlOverride w:ilvl="0">
      <w:lvl w:ilvl="0" w:tplc="920418D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2" w:hanging="1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EBECA9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D56D46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42" w:hanging="1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F608A6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342" w:hanging="1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FC4D69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2942" w:hanging="1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6E860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42" w:hanging="1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C00E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142" w:hanging="1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64930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742" w:hanging="1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EB0ED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342" w:hanging="1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1"/>
  </w:num>
  <w:num w:numId="5">
    <w:abstractNumId w:val="14"/>
  </w:num>
  <w:num w:numId="6">
    <w:abstractNumId w:val="16"/>
  </w:num>
  <w:num w:numId="7">
    <w:abstractNumId w:val="23"/>
  </w:num>
  <w:num w:numId="8">
    <w:abstractNumId w:val="10"/>
  </w:num>
  <w:num w:numId="9">
    <w:abstractNumId w:val="7"/>
  </w:num>
  <w:num w:numId="10">
    <w:abstractNumId w:val="15"/>
  </w:num>
  <w:num w:numId="11">
    <w:abstractNumId w:val="20"/>
  </w:num>
  <w:num w:numId="12">
    <w:abstractNumId w:val="12"/>
  </w:num>
  <w:num w:numId="13">
    <w:abstractNumId w:val="18"/>
  </w:num>
  <w:num w:numId="14">
    <w:abstractNumId w:val="24"/>
  </w:num>
  <w:num w:numId="15">
    <w:abstractNumId w:val="25"/>
  </w:num>
  <w:num w:numId="16">
    <w:abstractNumId w:val="8"/>
  </w:num>
  <w:num w:numId="17">
    <w:abstractNumId w:val="5"/>
  </w:num>
  <w:num w:numId="18">
    <w:abstractNumId w:val="2"/>
  </w:num>
  <w:num w:numId="19">
    <w:abstractNumId w:val="17"/>
  </w:num>
  <w:num w:numId="20">
    <w:abstractNumId w:val="4"/>
  </w:num>
  <w:num w:numId="21">
    <w:abstractNumId w:val="3"/>
  </w:num>
  <w:num w:numId="22">
    <w:abstractNumId w:val="6"/>
  </w:num>
  <w:num w:numId="23">
    <w:abstractNumId w:val="22"/>
  </w:num>
  <w:num w:numId="24">
    <w:abstractNumId w:val="9"/>
  </w:num>
  <w:num w:numId="25">
    <w:abstractNumId w:val="19"/>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lang="en-US" w:vendorID="64" w:dllVersion="131078" w:nlCheck="1" w:checkStyle="0" w:appName="MSWord"/>
  <w:defaultTabStop w:val="709"/>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42"/>
    <w:rsid w:val="0002225A"/>
    <w:rsid w:val="0004705D"/>
    <w:rsid w:val="00055D2E"/>
    <w:rsid w:val="000A361A"/>
    <w:rsid w:val="000D5458"/>
    <w:rsid w:val="0010055B"/>
    <w:rsid w:val="00102F95"/>
    <w:rsid w:val="00135D7D"/>
    <w:rsid w:val="00170622"/>
    <w:rsid w:val="001B3657"/>
    <w:rsid w:val="001C1D80"/>
    <w:rsid w:val="001F09DF"/>
    <w:rsid w:val="001F6C7D"/>
    <w:rsid w:val="002574A5"/>
    <w:rsid w:val="00282780"/>
    <w:rsid w:val="00290DEE"/>
    <w:rsid w:val="002A5AED"/>
    <w:rsid w:val="002B43F2"/>
    <w:rsid w:val="002B78AA"/>
    <w:rsid w:val="002D60DE"/>
    <w:rsid w:val="00312F54"/>
    <w:rsid w:val="00333FFC"/>
    <w:rsid w:val="00340977"/>
    <w:rsid w:val="00361BDF"/>
    <w:rsid w:val="0038373E"/>
    <w:rsid w:val="003C386B"/>
    <w:rsid w:val="003C6F09"/>
    <w:rsid w:val="00422F0F"/>
    <w:rsid w:val="00433EC9"/>
    <w:rsid w:val="00454235"/>
    <w:rsid w:val="00456FCB"/>
    <w:rsid w:val="00473F7B"/>
    <w:rsid w:val="004745FA"/>
    <w:rsid w:val="004B1F35"/>
    <w:rsid w:val="004B410B"/>
    <w:rsid w:val="005143C3"/>
    <w:rsid w:val="0054498D"/>
    <w:rsid w:val="00552185"/>
    <w:rsid w:val="00560EE0"/>
    <w:rsid w:val="00571112"/>
    <w:rsid w:val="00571571"/>
    <w:rsid w:val="00582E0F"/>
    <w:rsid w:val="005B2206"/>
    <w:rsid w:val="005C316E"/>
    <w:rsid w:val="005C3B79"/>
    <w:rsid w:val="005D1667"/>
    <w:rsid w:val="005D1D82"/>
    <w:rsid w:val="00602E44"/>
    <w:rsid w:val="00617B4E"/>
    <w:rsid w:val="00624B13"/>
    <w:rsid w:val="006531E1"/>
    <w:rsid w:val="0067679F"/>
    <w:rsid w:val="006825A6"/>
    <w:rsid w:val="00697496"/>
    <w:rsid w:val="006A61E1"/>
    <w:rsid w:val="006C6CB8"/>
    <w:rsid w:val="006F3601"/>
    <w:rsid w:val="00701A38"/>
    <w:rsid w:val="0070450F"/>
    <w:rsid w:val="00721240"/>
    <w:rsid w:val="007378AA"/>
    <w:rsid w:val="007D3AEE"/>
    <w:rsid w:val="00812659"/>
    <w:rsid w:val="0085661A"/>
    <w:rsid w:val="00856BB0"/>
    <w:rsid w:val="008A3942"/>
    <w:rsid w:val="008B273D"/>
    <w:rsid w:val="008E4719"/>
    <w:rsid w:val="008F5763"/>
    <w:rsid w:val="008F7243"/>
    <w:rsid w:val="009235BF"/>
    <w:rsid w:val="009239DB"/>
    <w:rsid w:val="0093798F"/>
    <w:rsid w:val="0095012E"/>
    <w:rsid w:val="0095474F"/>
    <w:rsid w:val="00982572"/>
    <w:rsid w:val="00986683"/>
    <w:rsid w:val="009C5AC1"/>
    <w:rsid w:val="00A054AE"/>
    <w:rsid w:val="00A26DD3"/>
    <w:rsid w:val="00A617A5"/>
    <w:rsid w:val="00A642A1"/>
    <w:rsid w:val="00AA2762"/>
    <w:rsid w:val="00AB77D7"/>
    <w:rsid w:val="00B120A8"/>
    <w:rsid w:val="00B46B35"/>
    <w:rsid w:val="00B57B58"/>
    <w:rsid w:val="00B96636"/>
    <w:rsid w:val="00BB774E"/>
    <w:rsid w:val="00BC0127"/>
    <w:rsid w:val="00BE1EAF"/>
    <w:rsid w:val="00BE43E7"/>
    <w:rsid w:val="00BE66B8"/>
    <w:rsid w:val="00BF73AD"/>
    <w:rsid w:val="00C11859"/>
    <w:rsid w:val="00C120BA"/>
    <w:rsid w:val="00C14586"/>
    <w:rsid w:val="00C16EEF"/>
    <w:rsid w:val="00C514F7"/>
    <w:rsid w:val="00C9068D"/>
    <w:rsid w:val="00C91116"/>
    <w:rsid w:val="00C94188"/>
    <w:rsid w:val="00CC3842"/>
    <w:rsid w:val="00CF2C72"/>
    <w:rsid w:val="00D00B69"/>
    <w:rsid w:val="00D00EAF"/>
    <w:rsid w:val="00D16268"/>
    <w:rsid w:val="00D65D1C"/>
    <w:rsid w:val="00D9430B"/>
    <w:rsid w:val="00D97FC8"/>
    <w:rsid w:val="00DD6E23"/>
    <w:rsid w:val="00DE11E1"/>
    <w:rsid w:val="00DE6503"/>
    <w:rsid w:val="00E64C88"/>
    <w:rsid w:val="00E73711"/>
    <w:rsid w:val="00E810C9"/>
    <w:rsid w:val="00EC5878"/>
    <w:rsid w:val="00EF448A"/>
    <w:rsid w:val="00F14713"/>
    <w:rsid w:val="00F27F47"/>
    <w:rsid w:val="00F6164C"/>
    <w:rsid w:val="00FA28C4"/>
    <w:rsid w:val="00FD7BA9"/>
    <w:rsid w:val="15E900F1"/>
    <w:rsid w:val="2EC186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23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w:hAnsi="Helvetica" w:cs="Arial Unicode MS"/>
      <w:color w:val="000000"/>
      <w:sz w:val="24"/>
      <w:szCs w:val="24"/>
    </w:rPr>
  </w:style>
  <w:style w:type="paragraph" w:styleId="Title">
    <w:name w:val="Title"/>
    <w:next w:val="Body"/>
    <w:pPr>
      <w:pBdr>
        <w:bottom w:val="single" w:color="4F81BD" w:sz="8" w:space="0"/>
      </w:pBdr>
      <w:spacing w:after="300"/>
    </w:pPr>
    <w:rPr>
      <w:rFonts w:ascii="Calibri" w:hAnsi="Calibri" w:eastAsia="Calibri" w:cs="Calibri"/>
      <w:color w:val="183A63"/>
      <w:spacing w:val="5"/>
      <w:kern w:val="28"/>
      <w:sz w:val="52"/>
      <w:szCs w:val="52"/>
      <w:u w:color="183A63"/>
    </w:rPr>
  </w:style>
  <w:style w:type="paragraph" w:styleId="Body" w:customStyle="1">
    <w:name w:val="Body"/>
    <w:pPr>
      <w:widowControl w:val="0"/>
      <w:suppressAutoHyphens/>
    </w:pPr>
    <w:rPr>
      <w:rFonts w:cs="Arial Unicode MS"/>
      <w:color w:val="000000"/>
      <w:kern w:val="1"/>
      <w:sz w:val="24"/>
      <w:szCs w:val="24"/>
      <w:u w:color="000000"/>
    </w:rPr>
  </w:style>
  <w:style w:type="paragraph" w:styleId="Heading3rdlevel" w:customStyle="1">
    <w:name w:val="Heading (3rd level)"/>
    <w:pPr>
      <w:keepNext/>
      <w:spacing w:before="180" w:after="60" w:line="240" w:lineRule="exact"/>
      <w:outlineLvl w:val="2"/>
    </w:pPr>
    <w:rPr>
      <w:rFonts w:ascii="Arial" w:hAnsi="Arial" w:cs="Arial Unicode MS"/>
      <w:b/>
      <w:bCs/>
      <w:color w:val="000000"/>
      <w:kern w:val="24"/>
      <w:u w:color="000000"/>
    </w:rPr>
  </w:style>
  <w:style w:type="paragraph" w:styleId="ListParagraph">
    <w:name w:val="List Paragraph"/>
    <w:qFormat/>
    <w:pPr>
      <w:widowControl w:val="0"/>
      <w:suppressAutoHyphens/>
      <w:ind w:left="720"/>
    </w:pPr>
    <w:rPr>
      <w:rFonts w:cs="Arial Unicode MS"/>
      <w:color w:val="000000"/>
      <w:kern w:val="1"/>
      <w:sz w:val="24"/>
      <w:szCs w:val="24"/>
      <w:u w:color="000000"/>
    </w:rPr>
  </w:style>
  <w:style w:type="paragraph" w:styleId="Default" w:customStyle="1">
    <w:name w:val="Default"/>
    <w:rPr>
      <w:rFonts w:ascii="Helvetica" w:hAnsi="Helvetica" w:cs="Arial Unicode MS"/>
      <w:color w:val="000000"/>
      <w:sz w:val="22"/>
      <w:szCs w:val="22"/>
    </w:rPr>
  </w:style>
  <w:style w:type="numbering" w:styleId="Bullets" w:customStyle="1">
    <w:name w:val="Bullets"/>
    <w:pPr>
      <w:numPr>
        <w:numId w:val="1"/>
      </w:numPr>
    </w:pPr>
  </w:style>
  <w:style w:type="numbering" w:styleId="ImportedStyle4" w:customStyle="1">
    <w:name w:val="Imported Style 4"/>
    <w:pPr>
      <w:numPr>
        <w:numId w:val="4"/>
      </w:numPr>
    </w:pPr>
  </w:style>
  <w:style w:type="numbering" w:styleId="ImportedStyle5" w:customStyle="1">
    <w:name w:val="Imported Style 5"/>
    <w:pPr>
      <w:numPr>
        <w:numId w:val="6"/>
      </w:numPr>
    </w:pPr>
  </w:style>
  <w:style w:type="paragraph" w:styleId="Header">
    <w:name w:val="header"/>
    <w:basedOn w:val="Normal"/>
    <w:link w:val="HeaderChar"/>
    <w:uiPriority w:val="99"/>
    <w:unhideWhenUsed/>
    <w:rsid w:val="00BC0127"/>
    <w:pPr>
      <w:tabs>
        <w:tab w:val="center" w:pos="4680"/>
        <w:tab w:val="right" w:pos="9360"/>
      </w:tabs>
    </w:pPr>
  </w:style>
  <w:style w:type="character" w:styleId="HeaderChar" w:customStyle="1">
    <w:name w:val="Header Char"/>
    <w:basedOn w:val="DefaultParagraphFont"/>
    <w:link w:val="Header"/>
    <w:uiPriority w:val="99"/>
    <w:rsid w:val="00BC0127"/>
    <w:rPr>
      <w:sz w:val="24"/>
      <w:szCs w:val="24"/>
    </w:rPr>
  </w:style>
  <w:style w:type="paragraph" w:styleId="Footer">
    <w:name w:val="footer"/>
    <w:basedOn w:val="Normal"/>
    <w:link w:val="FooterChar"/>
    <w:uiPriority w:val="99"/>
    <w:unhideWhenUsed/>
    <w:rsid w:val="00BC0127"/>
    <w:pPr>
      <w:tabs>
        <w:tab w:val="center" w:pos="4680"/>
        <w:tab w:val="right" w:pos="9360"/>
      </w:tabs>
    </w:pPr>
  </w:style>
  <w:style w:type="character" w:styleId="FooterChar" w:customStyle="1">
    <w:name w:val="Footer Char"/>
    <w:basedOn w:val="DefaultParagraphFont"/>
    <w:link w:val="Footer"/>
    <w:uiPriority w:val="99"/>
    <w:rsid w:val="00BC0127"/>
    <w:rPr>
      <w:sz w:val="24"/>
      <w:szCs w:val="24"/>
    </w:rPr>
  </w:style>
  <w:style w:type="character" w:styleId="FollowedHyperlink">
    <w:name w:val="FollowedHyperlink"/>
    <w:basedOn w:val="DefaultParagraphFont"/>
    <w:uiPriority w:val="99"/>
    <w:semiHidden/>
    <w:unhideWhenUsed/>
    <w:rsid w:val="002574A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image" Target="media/image1.png"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EMILIY</dc:creator>
  <lastModifiedBy>Rachel Jantzi</lastModifiedBy>
  <revision>5</revision>
  <lastPrinted>2017-03-29T08:31:00.0000000Z</lastPrinted>
  <dcterms:created xsi:type="dcterms:W3CDTF">2019-11-06T10:55:00.0000000Z</dcterms:created>
  <dcterms:modified xsi:type="dcterms:W3CDTF">2019-11-26T10:42:09.9140470Z</dcterms:modified>
</coreProperties>
</file>